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tabs>
          <w:tab w:val="left" w:pos="1568"/>
        </w:tabs>
        <w:ind w:left="0" w:firstLine="0"/>
        <w:jc w:val="center"/>
        <w:rPr>
          <w:b w:val="1"/>
          <w:bCs w:val="1"/>
          <w:sz w:val="28"/>
          <w:szCs w:val="28"/>
        </w:rPr>
      </w:pPr>
      <w:r>
        <w:rPr>
          <w:rFonts w:ascii="Times New Roman" w:hAnsi="Times New Roman"/>
          <w:b w:val="1"/>
          <w:bCs w:val="1"/>
        </w:rPr>
        <mc:AlternateContent>
          <mc:Choice Requires="wpg">
            <w:drawing>
              <wp:anchor distT="0" distB="0" distL="0" distR="0" simplePos="0" relativeHeight="251660288" behindDoc="0" locked="0" layoutInCell="1" allowOverlap="1">
                <wp:simplePos x="0" y="0"/>
                <wp:positionH relativeFrom="column">
                  <wp:posOffset>42691</wp:posOffset>
                </wp:positionH>
                <wp:positionV relativeFrom="line">
                  <wp:posOffset>-28920921</wp:posOffset>
                </wp:positionV>
                <wp:extent cx="1548006" cy="319009"/>
                <wp:effectExtent l="0" t="0" r="0" b="0"/>
                <wp:wrapTopAndBottom distT="0" distB="0"/>
                <wp:docPr id="1073741827" name="officeArt object" descr="Text Box 4"/>
                <wp:cNvGraphicFramePr/>
                <a:graphic xmlns:a="http://schemas.openxmlformats.org/drawingml/2006/main">
                  <a:graphicData uri="http://schemas.microsoft.com/office/word/2010/wordprocessingGroup">
                    <wpg:wgp>
                      <wpg:cNvGrpSpPr/>
                      <wpg:grpSpPr>
                        <a:xfrm>
                          <a:off x="0" y="0"/>
                          <a:ext cx="1548006" cy="319009"/>
                          <a:chOff x="-1" y="-1"/>
                          <a:chExt cx="1548005" cy="319008"/>
                        </a:xfrm>
                      </wpg:grpSpPr>
                      <wps:wsp>
                        <wps:cNvPr id="1073741825" name="Shape 1073741827"/>
                        <wps:cNvSpPr/>
                        <wps:spPr>
                          <a:xfrm rot="4788270">
                            <a:off x="751140" y="-614501"/>
                            <a:ext cx="45723" cy="1548007"/>
                          </a:xfrm>
                          <a:prstGeom prst="rect">
                            <a:avLst/>
                          </a:prstGeom>
                          <a:solidFill>
                            <a:srgbClr val="FFFFFF"/>
                          </a:solidFill>
                          <a:ln w="12700" cap="flat">
                            <a:noFill/>
                            <a:miter lim="400000"/>
                          </a:ln>
                          <a:effectLst/>
                        </wps:spPr>
                        <wps:bodyPr/>
                      </wps:wsp>
                      <wps:wsp>
                        <wps:cNvPr id="1073741826" name="Shape 1073741828"/>
                        <wps:cNvSpPr txBox="1"/>
                        <wps:spPr>
                          <a:xfrm>
                            <a:off x="-2" y="136642"/>
                            <a:ext cx="1548006" cy="45723"/>
                          </a:xfrm>
                          <a:prstGeom prst="rect">
                            <a:avLst/>
                          </a:prstGeom>
                          <a:noFill/>
                          <a:ln w="12700" cap="flat">
                            <a:noFill/>
                            <a:miter lim="400000"/>
                          </a:ln>
                          <a:effectLst/>
                        </wps:spPr>
                        <wps:txbx>
                          <w:txbxContent>
                            <w:p>
                              <w:pPr>
                                <w:pStyle w:val="Body A"/>
                              </w:pPr>
                              <w:r>
                                <w:rPr>
                                  <w:rtl w:val="0"/>
                                  <w:lang w:val="en-US"/>
                                </w:rPr>
                                <w:t>Insert sponsor and club</w:t>
                              </w:r>
                            </w:p>
                            <w:p>
                              <w:pPr>
                                <w:pStyle w:val="Body A"/>
                              </w:pPr>
                              <w:r>
                                <w:rPr>
                                  <w:rtl w:val="0"/>
                                  <w:lang w:val="pt-PT"/>
                                </w:rPr>
                                <w:t>Logos</w:t>
                              </w:r>
                            </w:p>
                          </w:txbxContent>
                        </wps:txbx>
                        <wps:bodyPr wrap="square" lIns="45718" tIns="45718" rIns="45718" bIns="45718" numCol="1" anchor="t">
                          <a:noAutofit/>
                        </wps:bodyPr>
                      </wps:wsp>
                    </wpg:wgp>
                  </a:graphicData>
                </a:graphic>
              </wp:anchor>
            </w:drawing>
          </mc:Choice>
          <mc:Fallback>
            <w:pict>
              <v:group id="_x0000_s1026" style="visibility:visible;position:absolute;margin-left:3.4pt;margin-top:-2277.2pt;width:121.9pt;height:25.1pt;z-index:251660288;mso-position-horizontal:absolute;mso-position-horizontal-relative:text;mso-position-vertical:absolute;mso-position-vertical-relative:line;mso-wrap-distance-left:0.0pt;mso-wrap-distance-top:0.0pt;mso-wrap-distance-right:0.0pt;mso-wrap-distance-bottom:0.0pt;" coordorigin="-1,-1" coordsize="1548005,319008">
                <w10:wrap type="topAndBottom" side="bothSides" anchorx="text"/>
                <v:rect id="_x0000_s1027" style="position:absolute;left:751140;top:-614500;width:45722;height:1548006;rotation:5230068fd;">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202" style="position:absolute;left:-1;top:136642;width:1548005;height:45722;">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tl w:val="0"/>
                            <w:lang w:val="en-US"/>
                          </w:rPr>
                          <w:t>Insert sponsor and club</w:t>
                        </w:r>
                      </w:p>
                      <w:p>
                        <w:pPr>
                          <w:pStyle w:val="Body A"/>
                        </w:pPr>
                        <w:r>
                          <w:rPr>
                            <w:rtl w:val="0"/>
                            <w:lang w:val="pt-PT"/>
                          </w:rPr>
                          <w:t>Logos</w:t>
                        </w:r>
                      </w:p>
                    </w:txbxContent>
                  </v:textbox>
                </v:shape>
              </v:group>
            </w:pict>
          </mc:Fallback>
        </mc:AlternateContent>
      </w:r>
      <w:r>
        <w:rPr>
          <w:rFonts w:ascii="Times New Roman" w:cs="Times New Roman" w:hAnsi="Times New Roman" w:eastAsia="Times New Roman"/>
          <w:b w:val="1"/>
          <w:bCs w:val="1"/>
        </w:rPr>
        <w:drawing>
          <wp:anchor distT="152400" distB="152400" distL="152400" distR="152400" simplePos="0" relativeHeight="251665408" behindDoc="0" locked="0" layoutInCell="1" allowOverlap="1">
            <wp:simplePos x="0" y="0"/>
            <wp:positionH relativeFrom="page">
              <wp:posOffset>776084</wp:posOffset>
            </wp:positionH>
            <wp:positionV relativeFrom="line">
              <wp:posOffset>-152400</wp:posOffset>
            </wp:positionV>
            <wp:extent cx="1119063" cy="1125591"/>
            <wp:effectExtent l="0" t="0" r="0" b="0"/>
            <wp:wrapThrough wrapText="bothSides" distL="152400" distR="152400">
              <wp:wrapPolygon edited="1">
                <wp:start x="0" y="0"/>
                <wp:lineTo x="21600" y="0"/>
                <wp:lineTo x="21600" y="21600"/>
                <wp:lineTo x="0" y="21600"/>
                <wp:lineTo x="0" y="0"/>
              </wp:wrapPolygon>
            </wp:wrapThrough>
            <wp:docPr id="1073741828" name="officeArt object" descr="image2.jpeg"/>
            <wp:cNvGraphicFramePr/>
            <a:graphic xmlns:a="http://schemas.openxmlformats.org/drawingml/2006/main">
              <a:graphicData uri="http://schemas.openxmlformats.org/drawingml/2006/picture">
                <pic:pic xmlns:pic="http://schemas.openxmlformats.org/drawingml/2006/picture">
                  <pic:nvPicPr>
                    <pic:cNvPr id="1073741828" name="image2.jpeg" descr="image2.jpeg"/>
                    <pic:cNvPicPr>
                      <a:picLocks noChangeAspect="1"/>
                    </pic:cNvPicPr>
                  </pic:nvPicPr>
                  <pic:blipFill>
                    <a:blip r:embed="rId4">
                      <a:extLst/>
                    </a:blip>
                    <a:stretch>
                      <a:fillRect/>
                    </a:stretch>
                  </pic:blipFill>
                  <pic:spPr>
                    <a:xfrm>
                      <a:off x="0" y="0"/>
                      <a:ext cx="1119063" cy="1125591"/>
                    </a:xfrm>
                    <a:prstGeom prst="rect">
                      <a:avLst/>
                    </a:prstGeom>
                    <a:ln w="12700" cap="flat">
                      <a:noFill/>
                      <a:miter lim="400000"/>
                    </a:ln>
                    <a:effectLst/>
                  </pic:spPr>
                </pic:pic>
              </a:graphicData>
            </a:graphic>
          </wp:anchor>
        </w:drawing>
      </w:r>
      <w:r>
        <w:drawing>
          <wp:anchor distT="152400" distB="152400" distL="152400" distR="152400" simplePos="0" relativeHeight="251666432" behindDoc="0" locked="0" layoutInCell="1" allowOverlap="1">
            <wp:simplePos x="0" y="0"/>
            <wp:positionH relativeFrom="page">
              <wp:posOffset>5920197</wp:posOffset>
            </wp:positionH>
            <wp:positionV relativeFrom="page">
              <wp:posOffset>319489</wp:posOffset>
            </wp:positionV>
            <wp:extent cx="1172752" cy="1175201"/>
            <wp:effectExtent l="0" t="0" r="0" b="0"/>
            <wp:wrapThrough wrapText="bothSides" distL="152400" distR="152400">
              <wp:wrapPolygon edited="1">
                <wp:start x="0" y="0"/>
                <wp:lineTo x="21600" y="0"/>
                <wp:lineTo x="21600" y="21600"/>
                <wp:lineTo x="0" y="21600"/>
                <wp:lineTo x="0" y="0"/>
              </wp:wrapPolygon>
            </wp:wrapThrough>
            <wp:docPr id="1073741829" name="officeArt object" descr="Trec GB.jpg"/>
            <wp:cNvGraphicFramePr/>
            <a:graphic xmlns:a="http://schemas.openxmlformats.org/drawingml/2006/main">
              <a:graphicData uri="http://schemas.openxmlformats.org/drawingml/2006/picture">
                <pic:pic xmlns:pic="http://schemas.openxmlformats.org/drawingml/2006/picture">
                  <pic:nvPicPr>
                    <pic:cNvPr id="1073741829" name="Trec GB.jpg" descr="Trec GB.jpg"/>
                    <pic:cNvPicPr>
                      <a:picLocks noChangeAspect="1"/>
                    </pic:cNvPicPr>
                  </pic:nvPicPr>
                  <pic:blipFill>
                    <a:blip r:embed="rId5">
                      <a:extLst/>
                    </a:blip>
                    <a:stretch>
                      <a:fillRect/>
                    </a:stretch>
                  </pic:blipFill>
                  <pic:spPr>
                    <a:xfrm>
                      <a:off x="0" y="0"/>
                      <a:ext cx="1172752" cy="1175201"/>
                    </a:xfrm>
                    <a:prstGeom prst="rect">
                      <a:avLst/>
                    </a:prstGeom>
                    <a:ln w="12700" cap="flat">
                      <a:noFill/>
                      <a:miter lim="400000"/>
                    </a:ln>
                    <a:effectLst/>
                  </pic:spPr>
                </pic:pic>
              </a:graphicData>
            </a:graphic>
          </wp:anchor>
        </w:drawing>
      </w:r>
      <w:r>
        <w:drawing>
          <wp:anchor distT="152400" distB="152400" distL="152400" distR="152400" simplePos="0" relativeHeight="251662336" behindDoc="0" locked="0" layoutInCell="1" allowOverlap="1">
            <wp:simplePos x="0" y="0"/>
            <wp:positionH relativeFrom="page">
              <wp:posOffset>3402462</wp:posOffset>
            </wp:positionH>
            <wp:positionV relativeFrom="line">
              <wp:posOffset>-135898</wp:posOffset>
            </wp:positionV>
            <wp:extent cx="738874" cy="1020988"/>
            <wp:effectExtent l="0" t="0" r="0" b="0"/>
            <wp:wrapThrough wrapText="bothSides" distL="152400" distR="152400">
              <wp:wrapPolygon edited="1">
                <wp:start x="0" y="0"/>
                <wp:lineTo x="21600" y="0"/>
                <wp:lineTo x="21600" y="21600"/>
                <wp:lineTo x="0" y="21600"/>
                <wp:lineTo x="0" y="0"/>
              </wp:wrapPolygon>
            </wp:wrapThrough>
            <wp:docPr id="1073741830" name="officeArt object" descr="WhiteBGSmall.jpg"/>
            <wp:cNvGraphicFramePr/>
            <a:graphic xmlns:a="http://schemas.openxmlformats.org/drawingml/2006/main">
              <a:graphicData uri="http://schemas.openxmlformats.org/drawingml/2006/picture">
                <pic:pic xmlns:pic="http://schemas.openxmlformats.org/drawingml/2006/picture">
                  <pic:nvPicPr>
                    <pic:cNvPr id="1073741830" name="WhiteBGSmall.jpg" descr="WhiteBGSmall.jpg"/>
                    <pic:cNvPicPr>
                      <a:picLocks noChangeAspect="1"/>
                    </pic:cNvPicPr>
                  </pic:nvPicPr>
                  <pic:blipFill>
                    <a:blip r:embed="rId6">
                      <a:extLst/>
                    </a:blip>
                    <a:stretch>
                      <a:fillRect/>
                    </a:stretch>
                  </pic:blipFill>
                  <pic:spPr>
                    <a:xfrm>
                      <a:off x="0" y="0"/>
                      <a:ext cx="738874" cy="1020988"/>
                    </a:xfrm>
                    <a:prstGeom prst="rect">
                      <a:avLst/>
                    </a:prstGeom>
                    <a:ln w="12700" cap="flat">
                      <a:noFill/>
                      <a:miter lim="400000"/>
                    </a:ln>
                    <a:effectLst/>
                  </pic:spPr>
                </pic:pic>
              </a:graphicData>
            </a:graphic>
          </wp:anchor>
        </w:drawing>
      </w:r>
    </w:p>
    <w:p>
      <w:pPr>
        <w:pStyle w:val="Body Text"/>
        <w:tabs>
          <w:tab w:val="left" w:pos="1568"/>
        </w:tabs>
        <w:ind w:left="0" w:firstLine="0"/>
        <w:jc w:val="center"/>
        <w:rPr>
          <w:b w:val="1"/>
          <w:bCs w:val="1"/>
          <w:sz w:val="28"/>
          <w:szCs w:val="28"/>
        </w:rPr>
      </w:pPr>
    </w:p>
    <w:p>
      <w:pPr>
        <w:pStyle w:val="Body Text"/>
        <w:tabs>
          <w:tab w:val="left" w:pos="1568"/>
        </w:tabs>
        <w:ind w:left="0" w:firstLine="0"/>
        <w:jc w:val="center"/>
        <w:rPr>
          <w:b w:val="1"/>
          <w:bCs w:val="1"/>
          <w:sz w:val="28"/>
          <w:szCs w:val="28"/>
        </w:rPr>
      </w:pPr>
    </w:p>
    <w:p>
      <w:pPr>
        <w:pStyle w:val="Body Text"/>
        <w:tabs>
          <w:tab w:val="left" w:pos="1568"/>
        </w:tabs>
        <w:ind w:left="0" w:firstLine="0"/>
        <w:jc w:val="center"/>
        <w:rPr>
          <w:b w:val="1"/>
          <w:bCs w:val="1"/>
          <w:sz w:val="28"/>
          <w:szCs w:val="28"/>
        </w:rPr>
      </w:pPr>
    </w:p>
    <w:p>
      <w:pPr>
        <w:pStyle w:val="Body Text"/>
        <w:tabs>
          <w:tab w:val="left" w:pos="1568"/>
        </w:tabs>
        <w:ind w:left="0" w:firstLine="0"/>
        <w:jc w:val="center"/>
        <w:rPr>
          <w:b w:val="1"/>
          <w:bCs w:val="1"/>
          <w:sz w:val="28"/>
          <w:szCs w:val="28"/>
        </w:rPr>
      </w:pPr>
    </w:p>
    <w:p>
      <w:pPr>
        <w:pStyle w:val="Body Text"/>
        <w:tabs>
          <w:tab w:val="left" w:pos="1568"/>
        </w:tabs>
        <w:ind w:left="0" w:firstLine="0"/>
        <w:jc w:val="center"/>
        <w:rPr>
          <w:b w:val="1"/>
          <w:bCs w:val="1"/>
          <w:sz w:val="28"/>
          <w:szCs w:val="28"/>
        </w:rPr>
      </w:pPr>
    </w:p>
    <w:p>
      <w:pPr>
        <w:pStyle w:val="Body Text"/>
        <w:tabs>
          <w:tab w:val="left" w:pos="1568"/>
        </w:tabs>
        <w:ind w:left="0" w:firstLine="0"/>
        <w:jc w:val="center"/>
        <w:rPr>
          <w:b w:val="1"/>
          <w:bCs w:val="1"/>
          <w:sz w:val="28"/>
          <w:szCs w:val="28"/>
        </w:rPr>
      </w:pPr>
    </w:p>
    <w:p>
      <w:pPr>
        <w:pStyle w:val="Body Text"/>
        <w:tabs>
          <w:tab w:val="left" w:pos="1568"/>
        </w:tabs>
        <w:ind w:left="0" w:firstLine="0"/>
        <w:jc w:val="center"/>
        <w:rPr>
          <w:b w:val="1"/>
          <w:bCs w:val="1"/>
          <w:sz w:val="28"/>
          <w:szCs w:val="28"/>
        </w:rPr>
      </w:pPr>
      <w:r>
        <w:rPr>
          <w:b w:val="1"/>
          <w:bCs w:val="1"/>
          <w:sz w:val="28"/>
          <w:szCs w:val="28"/>
          <w:rtl w:val="0"/>
          <w:lang w:val="en-US"/>
        </w:rPr>
        <w:t xml:space="preserve">SoS TREC </w:t>
      </w:r>
    </w:p>
    <w:p>
      <w:pPr>
        <w:pStyle w:val="Body Text"/>
        <w:tabs>
          <w:tab w:val="left" w:pos="1568"/>
        </w:tabs>
        <w:ind w:left="0" w:firstLine="0"/>
        <w:jc w:val="center"/>
        <w:rPr>
          <w:b w:val="1"/>
          <w:bCs w:val="1"/>
          <w:sz w:val="28"/>
          <w:szCs w:val="28"/>
        </w:rPr>
      </w:pPr>
      <w:r>
        <w:rPr>
          <w:b w:val="1"/>
          <w:bCs w:val="1"/>
          <w:sz w:val="28"/>
          <w:szCs w:val="28"/>
          <w:rtl w:val="0"/>
          <w:lang w:val="en-US"/>
        </w:rPr>
        <w:t>Winter Arena Series</w:t>
      </w:r>
    </w:p>
    <w:p>
      <w:pPr>
        <w:pStyle w:val="Body Text"/>
        <w:tabs>
          <w:tab w:val="left" w:pos="1568"/>
        </w:tabs>
        <w:ind w:left="0" w:firstLine="0"/>
        <w:jc w:val="center"/>
        <w:rPr>
          <w:b w:val="1"/>
          <w:bCs w:val="1"/>
          <w:sz w:val="28"/>
          <w:szCs w:val="28"/>
        </w:rPr>
      </w:pPr>
      <w:r>
        <w:rPr>
          <w:b w:val="1"/>
          <w:bCs w:val="1"/>
          <w:sz w:val="28"/>
          <w:szCs w:val="28"/>
          <w:rtl w:val="0"/>
          <w:lang w:val="en-US"/>
        </w:rPr>
        <w:t>2023/2024</w:t>
      </w:r>
      <w:r>
        <w:rPr>
          <w:b w:val="1"/>
          <w:bCs w:val="1"/>
          <w:sz w:val="28"/>
          <w:szCs w:val="28"/>
          <w:rtl w:val="0"/>
          <w:lang w:val="en-US"/>
        </w:rPr>
        <w:t xml:space="preserve"> </w:t>
      </w:r>
    </w:p>
    <w:p>
      <w:pPr>
        <w:pStyle w:val="Body Text"/>
        <w:tabs>
          <w:tab w:val="left" w:pos="1568"/>
        </w:tabs>
        <w:ind w:left="0" w:firstLine="0"/>
        <w:jc w:val="center"/>
        <w:rPr>
          <w:b w:val="1"/>
          <w:bCs w:val="1"/>
          <w:sz w:val="28"/>
          <w:szCs w:val="28"/>
        </w:rPr>
      </w:pPr>
    </w:p>
    <w:p>
      <w:pPr>
        <w:pStyle w:val="Body Text"/>
        <w:tabs>
          <w:tab w:val="left" w:pos="1568"/>
        </w:tabs>
        <w:ind w:left="0" w:firstLine="0"/>
        <w:jc w:val="center"/>
        <w:rPr>
          <w:b w:val="1"/>
          <w:bCs w:val="1"/>
          <w:sz w:val="28"/>
          <w:szCs w:val="28"/>
        </w:rPr>
      </w:pPr>
      <w:r>
        <w:rPr>
          <w:b w:val="1"/>
          <w:bCs w:val="1"/>
          <w:sz w:val="28"/>
          <w:szCs w:val="28"/>
          <w:rtl w:val="0"/>
          <w:lang w:val="en-US"/>
        </w:rPr>
        <w:t>AFFILIATED TO SoS TREC</w:t>
      </w:r>
    </w:p>
    <w:p>
      <w:pPr>
        <w:pStyle w:val="Body Text"/>
        <w:tabs>
          <w:tab w:val="left" w:pos="1568"/>
        </w:tabs>
        <w:ind w:left="0" w:firstLine="0"/>
        <w:jc w:val="center"/>
        <w:rPr>
          <w:b w:val="1"/>
          <w:bCs w:val="1"/>
          <w:sz w:val="28"/>
          <w:szCs w:val="28"/>
        </w:rPr>
      </w:pPr>
      <w:r>
        <w:rPr>
          <w:b w:val="1"/>
          <w:bCs w:val="1"/>
          <w:sz w:val="28"/>
          <w:szCs w:val="28"/>
          <w:rtl w:val="0"/>
          <w:lang w:val="en-US"/>
        </w:rPr>
        <w:t xml:space="preserve"> at</w:t>
      </w:r>
    </w:p>
    <w:p>
      <w:pPr>
        <w:pStyle w:val="Body Text"/>
        <w:tabs>
          <w:tab w:val="left" w:pos="1568"/>
        </w:tabs>
        <w:ind w:left="0" w:firstLine="0"/>
        <w:jc w:val="center"/>
        <w:rPr>
          <w:b w:val="1"/>
          <w:bCs w:val="1"/>
          <w:i w:val="1"/>
          <w:iCs w:val="1"/>
          <w:outline w:val="0"/>
          <w:color w:val="00b050"/>
          <w:sz w:val="28"/>
          <w:szCs w:val="28"/>
          <w:u w:color="00b050"/>
          <w14:textFill>
            <w14:solidFill>
              <w14:srgbClr w14:val="00B050"/>
            </w14:solidFill>
          </w14:textFill>
        </w:rPr>
      </w:pPr>
      <w:r>
        <w:rPr>
          <w:b w:val="1"/>
          <w:bCs w:val="1"/>
          <w:i w:val="1"/>
          <w:iCs w:val="1"/>
          <w:outline w:val="0"/>
          <w:color w:val="00b050"/>
          <w:sz w:val="28"/>
          <w:szCs w:val="28"/>
          <w:u w:color="00b050"/>
          <w:rtl w:val="0"/>
          <w:lang w:val="en-US"/>
          <w14:textFill>
            <w14:solidFill>
              <w14:srgbClr w14:val="00B050"/>
            </w14:solidFill>
          </w14:textFill>
        </w:rPr>
        <w:t>Hyndshawland Farm, Elsrickle, South Lanarkshire,ML12 6RD</w:t>
      </w:r>
    </w:p>
    <w:p>
      <w:pPr>
        <w:pStyle w:val="Body Text"/>
        <w:tabs>
          <w:tab w:val="left" w:pos="1568"/>
        </w:tabs>
        <w:ind w:left="0" w:firstLine="0"/>
        <w:jc w:val="center"/>
        <w:rPr>
          <w:b w:val="1"/>
          <w:bCs w:val="1"/>
          <w:i w:val="1"/>
          <w:iCs w:val="1"/>
          <w:outline w:val="0"/>
          <w:color w:val="00b050"/>
          <w:sz w:val="28"/>
          <w:szCs w:val="28"/>
          <w:u w:color="00b050"/>
          <w14:textFill>
            <w14:solidFill>
              <w14:srgbClr w14:val="00B050"/>
            </w14:solidFill>
          </w14:textFill>
        </w:rPr>
      </w:pPr>
    </w:p>
    <w:p>
      <w:pPr>
        <w:pStyle w:val="Body Text"/>
        <w:tabs>
          <w:tab w:val="left" w:pos="1568"/>
        </w:tabs>
        <w:ind w:left="0" w:firstLine="0"/>
        <w:jc w:val="center"/>
        <w:rPr>
          <w:b w:val="1"/>
          <w:bCs w:val="1"/>
          <w:i w:val="1"/>
          <w:iCs w:val="1"/>
          <w:outline w:val="0"/>
          <w:color w:val="00b050"/>
          <w:sz w:val="28"/>
          <w:szCs w:val="28"/>
          <w:u w:color="00b050"/>
          <w14:textFill>
            <w14:solidFill>
              <w14:srgbClr w14:val="00B050"/>
            </w14:solidFill>
          </w14:textFill>
        </w:rPr>
      </w:pPr>
      <w:r>
        <w:rPr>
          <w:b w:val="1"/>
          <w:bCs w:val="1"/>
          <w:i w:val="1"/>
          <w:iCs w:val="1"/>
          <w:outline w:val="0"/>
          <w:color w:val="00b050"/>
          <w:sz w:val="28"/>
          <w:szCs w:val="28"/>
          <w:u w:color="00b050"/>
          <w:rtl w:val="0"/>
          <w:lang w:val="en-US"/>
          <w14:textFill>
            <w14:solidFill>
              <w14:srgbClr w14:val="00B050"/>
            </w14:solidFill>
          </w14:textFill>
        </w:rPr>
        <w:t>25th November, 16th December, 27th January, 2nd March</w:t>
      </w:r>
    </w:p>
    <w:p>
      <w:pPr>
        <w:pStyle w:val="Body Text"/>
        <w:tabs>
          <w:tab w:val="left" w:pos="1568"/>
        </w:tabs>
        <w:ind w:left="0" w:firstLine="0"/>
        <w:jc w:val="center"/>
        <w:rPr>
          <w:b w:val="1"/>
          <w:bCs w:val="1"/>
          <w:sz w:val="28"/>
          <w:szCs w:val="28"/>
        </w:rPr>
      </w:pPr>
    </w:p>
    <w:p>
      <w:pPr>
        <w:pStyle w:val="Body Text"/>
        <w:tabs>
          <w:tab w:val="left" w:pos="1568"/>
        </w:tabs>
        <w:ind w:left="0" w:firstLine="0"/>
        <w:rPr>
          <w:b w:val="1"/>
          <w:bCs w:val="1"/>
          <w:sz w:val="28"/>
          <w:szCs w:val="28"/>
        </w:rPr>
      </w:pPr>
      <w:r>
        <w:rPr>
          <w:b w:val="1"/>
          <w:bCs w:val="1"/>
          <w:sz w:val="28"/>
          <w:szCs w:val="28"/>
          <w:rtl w:val="0"/>
          <w:lang w:val="en-US"/>
        </w:rPr>
        <w:t xml:space="preserve">To compete at theses events you must be a member of a TREC GB affiliated club or TREC GB, </w:t>
      </w:r>
      <w:r>
        <w:rPr>
          <w:b w:val="1"/>
          <w:bCs w:val="1"/>
          <w:sz w:val="28"/>
          <w:szCs w:val="28"/>
          <w:rtl w:val="0"/>
          <w:lang w:val="en-US"/>
        </w:rPr>
        <w:t xml:space="preserve">but only fully paid up members of </w:t>
      </w:r>
      <w:r>
        <w:rPr>
          <w:sz w:val="28"/>
          <w:szCs w:val="28"/>
          <w:u w:val="single"/>
          <w:rtl w:val="0"/>
          <w:lang w:val="en-US"/>
        </w:rPr>
        <w:t>SoS TREC</w:t>
      </w:r>
      <w:r>
        <w:rPr>
          <w:b w:val="1"/>
          <w:bCs w:val="1"/>
          <w:sz w:val="28"/>
          <w:szCs w:val="28"/>
          <w:rtl w:val="0"/>
          <w:lang w:val="en-US"/>
        </w:rPr>
        <w:t xml:space="preserve"> will have their scores to count in the SoS TREC Winter Leagues</w:t>
      </w:r>
      <w:r>
        <w:rPr>
          <w:b w:val="1"/>
          <w:bCs w:val="1"/>
          <w:sz w:val="28"/>
          <w:szCs w:val="28"/>
          <w:rtl w:val="0"/>
          <w:lang w:val="en-US"/>
        </w:rPr>
        <w:t>.</w:t>
      </w:r>
    </w:p>
    <w:p>
      <w:pPr>
        <w:pStyle w:val="Body Text"/>
        <w:tabs>
          <w:tab w:val="left" w:pos="1568"/>
        </w:tabs>
        <w:ind w:left="0" w:firstLine="0"/>
      </w:pPr>
    </w:p>
    <w:p>
      <w:pPr>
        <w:pStyle w:val="Body Text"/>
        <w:numPr>
          <w:ilvl w:val="0"/>
          <w:numId w:val="2"/>
        </w:numPr>
        <w:bidi w:val="0"/>
        <w:ind w:right="0"/>
        <w:jc w:val="both"/>
        <w:rPr>
          <w:b w:val="1"/>
          <w:bCs w:val="1"/>
          <w:sz w:val="28"/>
          <w:szCs w:val="28"/>
          <w:rtl w:val="0"/>
          <w:lang w:val="en-US"/>
        </w:rPr>
      </w:pPr>
      <w:r>
        <w:rPr>
          <w:b w:val="1"/>
          <w:bCs w:val="1"/>
          <w:sz w:val="28"/>
          <w:szCs w:val="28"/>
          <w:rtl w:val="0"/>
          <w:lang w:val="en-US"/>
        </w:rPr>
        <w:t>IN HAND</w:t>
      </w:r>
    </w:p>
    <w:p>
      <w:pPr>
        <w:pStyle w:val="Body Text"/>
        <w:tabs>
          <w:tab w:val="left" w:pos="1568"/>
        </w:tabs>
        <w:ind w:left="0" w:firstLine="0"/>
        <w:rPr>
          <w:sz w:val="28"/>
          <w:szCs w:val="28"/>
        </w:rPr>
      </w:pPr>
      <w:r>
        <w:rPr>
          <w:sz w:val="28"/>
          <w:szCs w:val="28"/>
          <w:rtl w:val="0"/>
          <w:lang w:val="en-US"/>
        </w:rPr>
        <w:t>Open to all. PTV only.</w:t>
      </w:r>
    </w:p>
    <w:p>
      <w:pPr>
        <w:pStyle w:val="Body Text"/>
        <w:tabs>
          <w:tab w:val="left" w:pos="1568"/>
        </w:tabs>
        <w:ind w:left="0" w:firstLine="0"/>
        <w:rPr>
          <w:sz w:val="28"/>
          <w:szCs w:val="28"/>
        </w:rPr>
      </w:pPr>
    </w:p>
    <w:p>
      <w:pPr>
        <w:pStyle w:val="Body Text"/>
        <w:tabs>
          <w:tab w:val="left" w:pos="1568"/>
        </w:tabs>
        <w:ind w:left="0" w:firstLine="0"/>
        <w:rPr>
          <w:b w:val="1"/>
          <w:bCs w:val="1"/>
          <w:sz w:val="28"/>
          <w:szCs w:val="28"/>
        </w:rPr>
      </w:pPr>
      <w:r>
        <w:rPr>
          <w:b w:val="1"/>
          <w:bCs w:val="1"/>
          <w:sz w:val="28"/>
          <w:szCs w:val="28"/>
          <w:rtl w:val="0"/>
          <w:lang w:val="en-US"/>
        </w:rPr>
        <w:t>2. STARTER</w:t>
      </w:r>
    </w:p>
    <w:p>
      <w:pPr>
        <w:pStyle w:val="Body Text"/>
        <w:tabs>
          <w:tab w:val="left" w:pos="1568"/>
        </w:tabs>
        <w:ind w:left="0" w:firstLine="0"/>
        <w:rPr>
          <w:sz w:val="28"/>
          <w:szCs w:val="28"/>
        </w:rPr>
      </w:pPr>
      <w:r>
        <w:rPr>
          <w:sz w:val="28"/>
          <w:szCs w:val="28"/>
          <w:rtl w:val="0"/>
          <w:lang w:val="en-US"/>
        </w:rPr>
        <w:t>Open to all. PTV only (no MA)</w:t>
      </w:r>
    </w:p>
    <w:p>
      <w:pPr>
        <w:pStyle w:val="Body Text"/>
        <w:tabs>
          <w:tab w:val="left" w:pos="1568"/>
        </w:tabs>
        <w:ind w:left="0" w:firstLine="0"/>
        <w:rPr>
          <w:sz w:val="28"/>
          <w:szCs w:val="28"/>
        </w:rPr>
      </w:pPr>
    </w:p>
    <w:p>
      <w:pPr>
        <w:pStyle w:val="Body Text"/>
        <w:tabs>
          <w:tab w:val="left" w:pos="1568"/>
        </w:tabs>
        <w:ind w:left="0" w:firstLine="0"/>
        <w:rPr>
          <w:b w:val="1"/>
          <w:bCs w:val="1"/>
          <w:sz w:val="28"/>
          <w:szCs w:val="28"/>
        </w:rPr>
      </w:pPr>
      <w:r>
        <w:rPr>
          <w:b w:val="1"/>
          <w:bCs w:val="1"/>
          <w:sz w:val="28"/>
          <w:szCs w:val="28"/>
          <w:rtl w:val="0"/>
          <w:lang w:val="en-US"/>
        </w:rPr>
        <w:t>3</w:t>
      </w:r>
      <w:r>
        <w:rPr>
          <w:b w:val="1"/>
          <w:bCs w:val="1"/>
          <w:sz w:val="28"/>
          <w:szCs w:val="28"/>
          <w:rtl w:val="0"/>
          <w:lang w:val="en-US"/>
        </w:rPr>
        <w:t>. NEWCOMER</w:t>
      </w:r>
    </w:p>
    <w:p>
      <w:pPr>
        <w:pStyle w:val="Body Text"/>
        <w:tabs>
          <w:tab w:val="left" w:pos="1568"/>
        </w:tabs>
        <w:ind w:left="0" w:firstLine="0"/>
        <w:rPr>
          <w:sz w:val="28"/>
          <w:szCs w:val="28"/>
        </w:rPr>
      </w:pPr>
      <w:r>
        <w:rPr>
          <w:sz w:val="28"/>
          <w:szCs w:val="28"/>
          <w:rtl w:val="0"/>
          <w:lang w:val="en-US"/>
        </w:rPr>
        <w:t>Open to RIDERS not to have been placed 1</w:t>
      </w:r>
      <w:r>
        <w:rPr>
          <w:sz w:val="28"/>
          <w:szCs w:val="28"/>
          <w:vertAlign w:val="superscript"/>
          <w:rtl w:val="0"/>
          <w:lang w:val="en-US"/>
        </w:rPr>
        <w:t>st</w:t>
      </w:r>
      <w:r>
        <w:rPr>
          <w:sz w:val="28"/>
          <w:szCs w:val="28"/>
          <w:rtl w:val="0"/>
          <w:lang w:val="en-US"/>
        </w:rPr>
        <w:t xml:space="preserve"> in two or more Winter League classes prior to 1</w:t>
      </w:r>
      <w:r>
        <w:rPr>
          <w:sz w:val="28"/>
          <w:szCs w:val="28"/>
          <w:vertAlign w:val="superscript"/>
          <w:rtl w:val="0"/>
          <w:lang w:val="en-US"/>
        </w:rPr>
        <w:t>st</w:t>
      </w:r>
      <w:r>
        <w:rPr>
          <w:sz w:val="28"/>
          <w:szCs w:val="28"/>
          <w:rtl w:val="0"/>
          <w:lang w:val="en-US"/>
        </w:rPr>
        <w:t xml:space="preserve"> October 202</w:t>
      </w:r>
      <w:r>
        <w:rPr>
          <w:sz w:val="28"/>
          <w:szCs w:val="28"/>
          <w:rtl w:val="0"/>
          <w:lang w:val="en-US"/>
        </w:rPr>
        <w:t>3</w:t>
      </w:r>
      <w:r>
        <w:rPr>
          <w:sz w:val="28"/>
          <w:szCs w:val="28"/>
          <w:rtl w:val="0"/>
          <w:lang w:val="en-US"/>
        </w:rPr>
        <w:t>. PTV obstacles equivalent to Level 1</w:t>
      </w:r>
    </w:p>
    <w:p>
      <w:pPr>
        <w:pStyle w:val="Body Text"/>
        <w:tabs>
          <w:tab w:val="left" w:pos="1568"/>
        </w:tabs>
        <w:ind w:left="0" w:firstLine="0"/>
        <w:rPr>
          <w:sz w:val="28"/>
          <w:szCs w:val="28"/>
        </w:rPr>
      </w:pPr>
    </w:p>
    <w:p>
      <w:pPr>
        <w:pStyle w:val="Body Text"/>
        <w:tabs>
          <w:tab w:val="left" w:pos="1568"/>
        </w:tabs>
        <w:ind w:left="0" w:firstLine="0"/>
        <w:rPr>
          <w:b w:val="1"/>
          <w:bCs w:val="1"/>
          <w:sz w:val="28"/>
          <w:szCs w:val="28"/>
        </w:rPr>
      </w:pPr>
      <w:r>
        <w:rPr>
          <w:b w:val="1"/>
          <w:bCs w:val="1"/>
          <w:sz w:val="28"/>
          <w:szCs w:val="28"/>
          <w:rtl w:val="0"/>
          <w:lang w:val="en-US"/>
        </w:rPr>
        <w:t>4</w:t>
      </w:r>
      <w:r>
        <w:rPr>
          <w:b w:val="1"/>
          <w:bCs w:val="1"/>
          <w:sz w:val="28"/>
          <w:szCs w:val="28"/>
          <w:rtl w:val="0"/>
          <w:lang w:val="en-US"/>
        </w:rPr>
        <w:t>. NOVICE HORSE</w:t>
      </w:r>
    </w:p>
    <w:p>
      <w:pPr>
        <w:pStyle w:val="Body Text"/>
        <w:tabs>
          <w:tab w:val="left" w:pos="1568"/>
        </w:tabs>
        <w:ind w:left="0" w:firstLine="0"/>
        <w:rPr>
          <w:sz w:val="28"/>
          <w:szCs w:val="28"/>
        </w:rPr>
      </w:pPr>
      <w:r>
        <w:rPr>
          <w:sz w:val="28"/>
          <w:szCs w:val="28"/>
          <w:rtl w:val="0"/>
          <w:lang w:val="en-US"/>
        </w:rPr>
        <w:t>Open to HORSES who have not been placed 1</w:t>
      </w:r>
      <w:r>
        <w:rPr>
          <w:sz w:val="28"/>
          <w:szCs w:val="28"/>
          <w:vertAlign w:val="superscript"/>
          <w:rtl w:val="0"/>
          <w:lang w:val="en-US"/>
        </w:rPr>
        <w:t>st</w:t>
      </w:r>
      <w:r>
        <w:rPr>
          <w:sz w:val="28"/>
          <w:szCs w:val="28"/>
          <w:rtl w:val="0"/>
          <w:lang w:val="en-US"/>
        </w:rPr>
        <w:t xml:space="preserve"> in two or more Winter League classes prior to 1</w:t>
      </w:r>
      <w:r>
        <w:rPr>
          <w:sz w:val="28"/>
          <w:szCs w:val="28"/>
          <w:vertAlign w:val="superscript"/>
          <w:rtl w:val="0"/>
          <w:lang w:val="en-US"/>
        </w:rPr>
        <w:t>st</w:t>
      </w:r>
      <w:r>
        <w:rPr>
          <w:sz w:val="28"/>
          <w:szCs w:val="28"/>
          <w:rtl w:val="0"/>
          <w:lang w:val="en-US"/>
        </w:rPr>
        <w:t xml:space="preserve"> October 202</w:t>
      </w:r>
      <w:r>
        <w:rPr>
          <w:sz w:val="28"/>
          <w:szCs w:val="28"/>
          <w:rtl w:val="0"/>
          <w:lang w:val="en-US"/>
        </w:rPr>
        <w:t>3</w:t>
      </w:r>
      <w:r>
        <w:rPr>
          <w:sz w:val="28"/>
          <w:szCs w:val="28"/>
          <w:rtl w:val="0"/>
          <w:lang w:val="en-US"/>
        </w:rPr>
        <w:t>. PTV obstacles equivalent to Level 1</w:t>
      </w:r>
    </w:p>
    <w:p>
      <w:pPr>
        <w:pStyle w:val="Body Text"/>
        <w:tabs>
          <w:tab w:val="left" w:pos="1568"/>
        </w:tabs>
        <w:ind w:left="0" w:firstLine="0"/>
        <w:rPr>
          <w:sz w:val="28"/>
          <w:szCs w:val="28"/>
        </w:rPr>
      </w:pPr>
    </w:p>
    <w:p>
      <w:pPr>
        <w:pStyle w:val="Body Text"/>
        <w:tabs>
          <w:tab w:val="left" w:pos="1568"/>
        </w:tabs>
        <w:ind w:left="0" w:firstLine="0"/>
        <w:rPr>
          <w:b w:val="1"/>
          <w:bCs w:val="1"/>
          <w:sz w:val="28"/>
          <w:szCs w:val="28"/>
        </w:rPr>
      </w:pPr>
      <w:r>
        <w:rPr>
          <w:b w:val="1"/>
          <w:bCs w:val="1"/>
          <w:sz w:val="28"/>
          <w:szCs w:val="28"/>
          <w:rtl w:val="0"/>
          <w:lang w:val="en-US"/>
        </w:rPr>
        <w:t>5</w:t>
      </w:r>
      <w:r>
        <w:rPr>
          <w:b w:val="1"/>
          <w:bCs w:val="1"/>
          <w:sz w:val="28"/>
          <w:szCs w:val="28"/>
          <w:rtl w:val="0"/>
          <w:lang w:val="en-US"/>
        </w:rPr>
        <w:t>. INTERMEDIATE</w:t>
      </w:r>
    </w:p>
    <w:p>
      <w:pPr>
        <w:pStyle w:val="Body Text"/>
        <w:tabs>
          <w:tab w:val="left" w:pos="1568"/>
        </w:tabs>
        <w:ind w:left="0" w:firstLine="0"/>
        <w:rPr>
          <w:sz w:val="28"/>
          <w:szCs w:val="28"/>
        </w:rPr>
      </w:pPr>
      <w:r>
        <w:rPr>
          <w:spacing w:val="-2"/>
          <w:sz w:val="28"/>
          <w:szCs w:val="28"/>
          <w:rtl w:val="0"/>
          <w:lang w:val="en-US"/>
        </w:rPr>
        <w:t>Horse and rider combination not to have been placed 1</w:t>
      </w:r>
      <w:r>
        <w:rPr>
          <w:spacing w:val="-2"/>
          <w:sz w:val="28"/>
          <w:szCs w:val="28"/>
          <w:vertAlign w:val="superscript"/>
          <w:rtl w:val="0"/>
          <w:lang w:val="en-US"/>
        </w:rPr>
        <w:t>st</w:t>
      </w:r>
      <w:r>
        <w:rPr>
          <w:spacing w:val="-2"/>
          <w:sz w:val="28"/>
          <w:szCs w:val="28"/>
          <w:rtl w:val="0"/>
          <w:lang w:val="en-US"/>
        </w:rPr>
        <w:t xml:space="preserve"> in three or more Intermediate or Open Intermediate </w:t>
      </w:r>
      <w:r>
        <w:rPr>
          <w:spacing w:val="-2"/>
          <w:sz w:val="28"/>
          <w:szCs w:val="28"/>
          <w:rtl w:val="0"/>
          <w:lang w:val="en-US"/>
        </w:rPr>
        <w:t>classes prior to 2023</w:t>
      </w:r>
      <w:r>
        <w:rPr>
          <w:spacing w:val="-2"/>
          <w:sz w:val="28"/>
          <w:szCs w:val="28"/>
          <w:rtl w:val="0"/>
          <w:lang w:val="en-US"/>
        </w:rPr>
        <w:t>.</w:t>
      </w:r>
      <w:r>
        <w:rPr>
          <w:sz w:val="28"/>
          <w:szCs w:val="28"/>
          <w:rtl w:val="0"/>
          <w:lang w:val="en-US"/>
        </w:rPr>
        <w:t xml:space="preserve"> PTV obstacles equivalent to Level 2</w:t>
      </w:r>
    </w:p>
    <w:p>
      <w:pPr>
        <w:pStyle w:val="Body Text"/>
        <w:tabs>
          <w:tab w:val="left" w:pos="1568"/>
        </w:tabs>
        <w:ind w:left="0" w:firstLine="0"/>
        <w:rPr>
          <w:b w:val="1"/>
          <w:bCs w:val="1"/>
          <w:sz w:val="28"/>
          <w:szCs w:val="28"/>
        </w:rPr>
      </w:pPr>
    </w:p>
    <w:p>
      <w:pPr>
        <w:pStyle w:val="Body Text"/>
        <w:tabs>
          <w:tab w:val="left" w:pos="1568"/>
        </w:tabs>
        <w:ind w:left="0" w:firstLine="0"/>
        <w:rPr>
          <w:b w:val="1"/>
          <w:bCs w:val="1"/>
          <w:sz w:val="28"/>
          <w:szCs w:val="28"/>
        </w:rPr>
      </w:pPr>
      <w:r>
        <w:rPr>
          <w:b w:val="1"/>
          <w:bCs w:val="1"/>
          <w:sz w:val="28"/>
          <w:szCs w:val="28"/>
          <w:rtl w:val="0"/>
          <w:lang w:val="en-US"/>
        </w:rPr>
        <w:t>6</w:t>
      </w:r>
      <w:r>
        <w:rPr>
          <w:b w:val="1"/>
          <w:bCs w:val="1"/>
          <w:sz w:val="28"/>
          <w:szCs w:val="28"/>
          <w:rtl w:val="0"/>
          <w:lang w:val="en-US"/>
        </w:rPr>
        <w:t>. OPEN INTERMEDIATE</w:t>
      </w:r>
    </w:p>
    <w:p>
      <w:pPr>
        <w:pStyle w:val="Body Text"/>
        <w:tabs>
          <w:tab w:val="left" w:pos="1568"/>
        </w:tabs>
        <w:ind w:left="0" w:firstLine="0"/>
        <w:rPr>
          <w:sz w:val="28"/>
          <w:szCs w:val="28"/>
        </w:rPr>
      </w:pPr>
      <w:r>
        <w:rPr>
          <w:sz w:val="28"/>
          <w:szCs w:val="28"/>
          <w:rtl w:val="0"/>
          <w:lang w:val="en-US"/>
        </w:rPr>
        <w:t>Open to all horses and riders. PTV obstacles equivalent to Level 2/3.</w:t>
      </w:r>
    </w:p>
    <w:p>
      <w:pPr>
        <w:pStyle w:val="Body Text"/>
        <w:tabs>
          <w:tab w:val="left" w:pos="1568"/>
        </w:tabs>
        <w:ind w:left="0" w:firstLine="0"/>
        <w:rPr>
          <w:sz w:val="28"/>
          <w:szCs w:val="28"/>
        </w:rPr>
      </w:pPr>
    </w:p>
    <w:p>
      <w:pPr>
        <w:pStyle w:val="Body Text"/>
        <w:tabs>
          <w:tab w:val="left" w:pos="1568"/>
        </w:tabs>
        <w:ind w:left="0" w:firstLine="0"/>
        <w:rPr>
          <w:b w:val="1"/>
          <w:bCs w:val="1"/>
          <w:sz w:val="28"/>
          <w:szCs w:val="28"/>
        </w:rPr>
      </w:pPr>
      <w:r>
        <w:rPr>
          <w:b w:val="1"/>
          <w:bCs w:val="1"/>
          <w:sz w:val="28"/>
          <w:szCs w:val="28"/>
          <w:rtl w:val="0"/>
          <w:lang w:val="en-US"/>
        </w:rPr>
        <w:t>7</w:t>
      </w:r>
      <w:r>
        <w:rPr>
          <w:b w:val="1"/>
          <w:bCs w:val="1"/>
          <w:sz w:val="28"/>
          <w:szCs w:val="28"/>
          <w:rtl w:val="0"/>
          <w:lang w:val="en-US"/>
        </w:rPr>
        <w:t xml:space="preserve">. OPEN. </w:t>
      </w:r>
    </w:p>
    <w:p>
      <w:pPr>
        <w:pStyle w:val="Body Text"/>
        <w:tabs>
          <w:tab w:val="left" w:pos="1568"/>
        </w:tabs>
        <w:ind w:left="0" w:firstLine="0"/>
        <w:rPr>
          <w:sz w:val="28"/>
          <w:szCs w:val="28"/>
        </w:rPr>
      </w:pPr>
      <w:r>
        <w:rPr>
          <w:sz w:val="28"/>
          <w:szCs w:val="28"/>
          <w:rtl w:val="0"/>
          <w:lang w:val="en-US"/>
        </w:rPr>
        <w:t>Open to all horse and rider combinations. PTV obstacles equivalent to L3/4.</w:t>
      </w:r>
    </w:p>
    <w:p>
      <w:pPr>
        <w:pStyle w:val="Body Text"/>
        <w:tabs>
          <w:tab w:val="left" w:pos="1568"/>
        </w:tabs>
        <w:ind w:left="0" w:firstLine="0"/>
        <w:rPr>
          <w:sz w:val="28"/>
          <w:szCs w:val="28"/>
        </w:rPr>
      </w:pPr>
    </w:p>
    <w:p>
      <w:pPr>
        <w:pStyle w:val="Body Text"/>
        <w:tabs>
          <w:tab w:val="left" w:pos="1568"/>
        </w:tabs>
        <w:ind w:left="0" w:firstLine="0"/>
        <w:rPr>
          <w:sz w:val="28"/>
          <w:szCs w:val="28"/>
        </w:rPr>
      </w:pPr>
    </w:p>
    <w:p>
      <w:pPr>
        <w:pStyle w:val="Body Text"/>
        <w:ind w:left="0" w:firstLine="0"/>
        <w:rPr>
          <w:sz w:val="28"/>
          <w:szCs w:val="28"/>
        </w:rPr>
      </w:pPr>
      <w:r>
        <w:rPr>
          <w:sz w:val="28"/>
          <w:szCs w:val="28"/>
          <w:rtl w:val="0"/>
          <w:lang w:val="en-US"/>
        </w:rPr>
        <w:t>Competitors that are over qualified for league classes may not enter them HC as a warm up, prior to the classes that they are eligible for.</w:t>
      </w:r>
    </w:p>
    <w:p>
      <w:pPr>
        <w:pStyle w:val="Body Text"/>
        <w:ind w:left="0" w:firstLine="0"/>
        <w:rPr>
          <w:sz w:val="28"/>
          <w:szCs w:val="28"/>
        </w:rPr>
      </w:pPr>
    </w:p>
    <w:p>
      <w:pPr>
        <w:pStyle w:val="Body Text"/>
        <w:ind w:left="0" w:firstLine="0"/>
        <w:rPr>
          <w:sz w:val="28"/>
          <w:szCs w:val="28"/>
        </w:rPr>
      </w:pPr>
      <w:r>
        <w:rPr>
          <w:sz w:val="28"/>
          <w:szCs w:val="28"/>
          <w:rtl w:val="0"/>
          <w:lang w:val="en-US"/>
        </w:rPr>
        <w:t xml:space="preserve">Riders who are not current members of SoS TREC can join by going to </w:t>
      </w:r>
    </w:p>
    <w:p>
      <w:pPr>
        <w:pStyle w:val="Body Text"/>
        <w:ind w:left="0" w:firstLine="0"/>
        <w:rPr>
          <w:rStyle w:val="None"/>
          <w:sz w:val="28"/>
          <w:szCs w:val="28"/>
        </w:rPr>
      </w:pPr>
      <w:r>
        <w:rPr>
          <w:rStyle w:val="Hyperlink.0"/>
        </w:rPr>
        <w:fldChar w:fldCharType="begin" w:fldLock="0"/>
      </w:r>
      <w:r>
        <w:rPr>
          <w:rStyle w:val="Hyperlink.0"/>
        </w:rPr>
        <w:instrText xml:space="preserve"> HYPERLINK "https://www.southofscotlandtrec.co.uk/south-of-scotland-trec-memberships"</w:instrText>
      </w:r>
      <w:r>
        <w:rPr>
          <w:rStyle w:val="Hyperlink.0"/>
        </w:rPr>
        <w:fldChar w:fldCharType="separate" w:fldLock="0"/>
      </w:r>
      <w:r>
        <w:rPr>
          <w:rStyle w:val="Hyperlink.0"/>
          <w:rtl w:val="0"/>
          <w:lang w:val="en-US"/>
        </w:rPr>
        <w:t>https://www.southofscotlandtrec.co.uk/south-of-scotland-trec-memberships</w:t>
      </w:r>
      <w:r>
        <w:rPr/>
        <w:fldChar w:fldCharType="end" w:fldLock="0"/>
      </w:r>
    </w:p>
    <w:p>
      <w:pPr>
        <w:pStyle w:val="Default"/>
        <w:spacing w:after="0" w:line="280" w:lineRule="atLeast"/>
        <w:ind w:left="0" w:firstLine="0"/>
        <w:jc w:val="left"/>
        <w:rPr>
          <w:rStyle w:val="None"/>
          <w:rFonts w:ascii="Times" w:cs="Times" w:hAnsi="Times" w:eastAsia="Times"/>
          <w:sz w:val="28"/>
          <w:szCs w:val="28"/>
          <w14:textOutline w14:w="3175" w14:cap="flat">
            <w14:solidFill>
              <w14:srgbClr w14:val="000000"/>
            </w14:solidFill>
            <w14:prstDash w14:val="solid"/>
            <w14:miter w14:lim="400000"/>
          </w14:textOutline>
        </w:rPr>
      </w:pPr>
      <w:r>
        <w:rPr>
          <w:rStyle w:val="None"/>
          <w:rFonts w:ascii="Times" w:hAnsi="Times"/>
          <w:sz w:val="28"/>
          <w:szCs w:val="28"/>
          <w:rtl w:val="0"/>
          <w:lang w:val="en-US"/>
          <w14:textOutline w14:w="3175" w14:cap="flat">
            <w14:solidFill>
              <w14:srgbClr w14:val="000000"/>
            </w14:solidFill>
            <w14:prstDash w14:val="solid"/>
            <w14:miter w14:lim="400000"/>
          </w14:textOutline>
        </w:rPr>
        <w:t xml:space="preserve">Points will be awarded from 1st to 6th place in classes </w:t>
      </w:r>
      <w:r>
        <w:rPr>
          <w:rStyle w:val="None"/>
          <w:rFonts w:ascii="Times" w:hAnsi="Times"/>
          <w:sz w:val="28"/>
          <w:szCs w:val="28"/>
          <w:rtl w:val="0"/>
          <w:lang w:val="en-US"/>
          <w14:textOutline w14:w="3175" w14:cap="flat">
            <w14:solidFill>
              <w14:srgbClr w14:val="000000"/>
            </w14:solidFill>
            <w14:prstDash w14:val="solid"/>
            <w14:miter w14:lim="400000"/>
          </w14:textOutline>
        </w:rPr>
        <w:t>3</w:t>
      </w:r>
      <w:r>
        <w:rPr>
          <w:rStyle w:val="None"/>
          <w:rFonts w:ascii="Times" w:hAnsi="Times"/>
          <w:sz w:val="28"/>
          <w:szCs w:val="28"/>
          <w:rtl w:val="0"/>
          <w:lang w:val="en-US"/>
          <w14:textOutline w14:w="3175" w14:cap="flat">
            <w14:solidFill>
              <w14:srgbClr w14:val="000000"/>
            </w14:solidFill>
            <w14:prstDash w14:val="solid"/>
            <w14:miter w14:lim="400000"/>
          </w14:textOutline>
        </w:rPr>
        <w:t xml:space="preserve"> to </w:t>
      </w:r>
      <w:r>
        <w:rPr>
          <w:rStyle w:val="None"/>
          <w:rFonts w:ascii="Times" w:hAnsi="Times"/>
          <w:sz w:val="28"/>
          <w:szCs w:val="28"/>
          <w:rtl w:val="0"/>
          <w:lang w:val="en-US"/>
          <w14:textOutline w14:w="3175" w14:cap="flat">
            <w14:solidFill>
              <w14:srgbClr w14:val="000000"/>
            </w14:solidFill>
            <w14:prstDash w14:val="solid"/>
            <w14:miter w14:lim="400000"/>
          </w14:textOutline>
        </w:rPr>
        <w:t>7</w:t>
      </w:r>
      <w:r>
        <w:rPr>
          <w:rStyle w:val="None"/>
          <w:rFonts w:ascii="Times" w:hAnsi="Times"/>
          <w:sz w:val="28"/>
          <w:szCs w:val="28"/>
          <w:rtl w:val="0"/>
          <w:lang w:val="en-US"/>
          <w14:textOutline w14:w="3175" w14:cap="flat">
            <w14:solidFill>
              <w14:srgbClr w14:val="000000"/>
            </w14:solidFill>
            <w14:prstDash w14:val="solid"/>
            <w14:miter w14:lim="400000"/>
          </w14:textOutline>
        </w:rPr>
        <w:t>.</w:t>
      </w:r>
    </w:p>
    <w:p>
      <w:pPr>
        <w:pStyle w:val="Body Text"/>
        <w:ind w:left="0" w:firstLine="0"/>
        <w:rPr>
          <w:rStyle w:val="None"/>
          <w:sz w:val="28"/>
          <w:szCs w:val="28"/>
        </w:rPr>
      </w:pPr>
    </w:p>
    <w:p>
      <w:pPr>
        <w:pStyle w:val="Body Text"/>
        <w:ind w:left="0" w:firstLine="0"/>
        <w:rPr>
          <w:rStyle w:val="None"/>
          <w:sz w:val="28"/>
          <w:szCs w:val="28"/>
        </w:rPr>
      </w:pPr>
      <w:r>
        <w:rPr>
          <w:rStyle w:val="None"/>
          <w:sz w:val="28"/>
          <w:szCs w:val="28"/>
          <w:rtl w:val="0"/>
          <w:lang w:val="en-US"/>
        </w:rPr>
        <w:t>The highest four scores will be counted for the league. In the event of equal positions after 4 events the position at a fifth event will be taken into account. If still equal the TOTAL actual PTV scores (from 4 events) will be taken into account.</w:t>
      </w:r>
    </w:p>
    <w:p>
      <w:pPr>
        <w:pStyle w:val="Body Text"/>
        <w:tabs>
          <w:tab w:val="left" w:pos="1568"/>
        </w:tabs>
        <w:ind w:left="0" w:firstLine="0"/>
        <w:rPr>
          <w:rStyle w:val="None"/>
          <w:sz w:val="28"/>
          <w:szCs w:val="28"/>
        </w:rPr>
      </w:pPr>
    </w:p>
    <w:p>
      <w:pPr>
        <w:pStyle w:val="Body Text"/>
        <w:tabs>
          <w:tab w:val="left" w:pos="1568"/>
        </w:tabs>
        <w:ind w:left="0" w:firstLine="0"/>
        <w:rPr>
          <w:rStyle w:val="None"/>
          <w:sz w:val="28"/>
          <w:szCs w:val="28"/>
        </w:rPr>
      </w:pPr>
      <w:r>
        <w:rPr>
          <w:rStyle w:val="None"/>
          <w:b w:val="1"/>
          <w:bCs w:val="1"/>
          <w:sz w:val="28"/>
          <w:szCs w:val="28"/>
          <w:rtl w:val="0"/>
          <w:lang w:val="en-US"/>
        </w:rPr>
        <w:t>Equine Flu Requirements:</w:t>
      </w:r>
      <w:r>
        <w:rPr>
          <w:rStyle w:val="None"/>
          <w:sz w:val="28"/>
          <w:szCs w:val="28"/>
          <w:rtl w:val="0"/>
          <w:lang w:val="en-US"/>
        </w:rPr>
        <w:t xml:space="preserve"> TREC GB requires that all events, including training &amp; camps, involving equines should insist that vaccinations are up to date (12 month cycle) and check passports before horses are unloaded. Horses that have had their annual vaccination or a booster, within the last six days of the event should not be allowed to compete. For unvaccinated horses to be able to compete a new programme takes a minimum of 28 days. Full flu vaccine requirements can br found at </w:t>
      </w:r>
    </w:p>
    <w:p>
      <w:pPr>
        <w:pStyle w:val="Body Text"/>
        <w:tabs>
          <w:tab w:val="left" w:pos="1568"/>
        </w:tabs>
        <w:ind w:left="0" w:firstLine="0"/>
        <w:rPr>
          <w:rStyle w:val="None"/>
        </w:rPr>
      </w:pPr>
      <w:r>
        <w:rPr>
          <w:rStyle w:val="None"/>
          <w:sz w:val="28"/>
          <w:szCs w:val="28"/>
          <w:rtl w:val="0"/>
          <w:lang w:val="en-US"/>
        </w:rPr>
        <w:t xml:space="preserve"> </w:t>
      </w:r>
      <w:r>
        <w:rPr>
          <w:rStyle w:val="None"/>
          <w:outline w:val="0"/>
          <w:color w:val="0070c0"/>
          <w:sz w:val="28"/>
          <w:szCs w:val="28"/>
          <w:u w:color="0070c0"/>
          <w:rtl w:val="0"/>
          <w:lang w:val="en-US"/>
          <w14:textFill>
            <w14:solidFill>
              <w14:srgbClr w14:val="0070C0"/>
            </w14:solidFill>
          </w14:textFill>
        </w:rPr>
        <w:t>https://trecgb.com/trec-gb-equine-flu-requirements/</w:t>
      </w:r>
    </w:p>
    <w:p>
      <w:pPr>
        <w:pStyle w:val="Body Text"/>
        <w:tabs>
          <w:tab w:val="left" w:pos="1568"/>
        </w:tabs>
        <w:ind w:left="0" w:firstLine="0"/>
        <w:rPr>
          <w:rStyle w:val="None"/>
          <w:sz w:val="28"/>
          <w:szCs w:val="28"/>
        </w:rPr>
      </w:pPr>
      <w:r>
        <w:rPr>
          <w:rStyle w:val="None"/>
          <w:sz w:val="28"/>
          <w:szCs w:val="28"/>
          <w:rtl w:val="0"/>
          <w:lang w:val="en-US"/>
        </w:rPr>
        <w:t>Please send a copy of your horse</w:t>
      </w:r>
      <w:r>
        <w:rPr>
          <w:rStyle w:val="None"/>
          <w:sz w:val="28"/>
          <w:szCs w:val="28"/>
          <w:rtl w:val="0"/>
          <w:lang w:val="en-US"/>
        </w:rPr>
        <w:t>’</w:t>
      </w:r>
      <w:r>
        <w:rPr>
          <w:rStyle w:val="None"/>
          <w:sz w:val="28"/>
          <w:szCs w:val="28"/>
          <w:rtl w:val="0"/>
          <w:lang w:val="en-US"/>
        </w:rPr>
        <w:t xml:space="preserve">s vaccination certificate to the entries secretary </w:t>
      </w:r>
      <w:r>
        <w:rPr>
          <w:rStyle w:val="None"/>
          <w:sz w:val="28"/>
          <w:szCs w:val="28"/>
          <w:rtl w:val="0"/>
          <w:lang w:val="en-US"/>
        </w:rPr>
        <w:t xml:space="preserve">before </w:t>
      </w:r>
      <w:r>
        <w:rPr>
          <w:rStyle w:val="None"/>
          <w:sz w:val="28"/>
          <w:szCs w:val="28"/>
          <w:rtl w:val="0"/>
          <w:lang w:val="en-US"/>
        </w:rPr>
        <w:t>the closing date for verification.</w:t>
      </w:r>
    </w:p>
    <w:p>
      <w:pPr>
        <w:pStyle w:val="Body Text"/>
        <w:tabs>
          <w:tab w:val="left" w:pos="1568"/>
        </w:tabs>
        <w:ind w:left="0" w:firstLine="0"/>
        <w:rPr>
          <w:rStyle w:val="None"/>
          <w:u w:val="single"/>
        </w:rPr>
      </w:pPr>
    </w:p>
    <w:p>
      <w:pPr>
        <w:pStyle w:val="Body Text"/>
        <w:tabs>
          <w:tab w:val="left" w:pos="1568"/>
        </w:tabs>
        <w:ind w:left="0" w:firstLine="0"/>
        <w:jc w:val="center"/>
        <w:rPr>
          <w:rStyle w:val="None"/>
          <w:b w:val="1"/>
          <w:bCs w:val="1"/>
          <w:outline w:val="0"/>
          <w:color w:val="00b050"/>
          <w:sz w:val="28"/>
          <w:szCs w:val="28"/>
          <w:u w:color="00b050"/>
          <w14:textFill>
            <w14:solidFill>
              <w14:srgbClr w14:val="00B050"/>
            </w14:solidFill>
          </w14:textFill>
        </w:rPr>
      </w:pPr>
      <w:r>
        <w:rPr>
          <w:rStyle w:val="None"/>
          <w:b w:val="1"/>
          <w:bCs w:val="1"/>
          <w:sz w:val="28"/>
          <w:szCs w:val="28"/>
          <w:rtl w:val="0"/>
          <w:lang w:val="en-US"/>
        </w:rPr>
        <w:t>ENTRIES CLOSE:</w:t>
      </w:r>
      <w:r>
        <w:rPr>
          <w:rStyle w:val="None"/>
          <w:sz w:val="28"/>
          <w:szCs w:val="28"/>
          <w:rtl w:val="0"/>
          <w:lang w:val="en-US"/>
        </w:rPr>
        <w:t xml:space="preserve"> </w:t>
      </w:r>
      <w:r>
        <w:rPr>
          <w:rStyle w:val="None"/>
          <w:b w:val="1"/>
          <w:bCs w:val="1"/>
          <w:outline w:val="0"/>
          <w:color w:val="00b050"/>
          <w:sz w:val="28"/>
          <w:szCs w:val="28"/>
          <w:u w:color="00b050"/>
          <w:rtl w:val="0"/>
          <w:lang w:val="en-US"/>
          <w14:textFill>
            <w14:solidFill>
              <w14:srgbClr w14:val="00B050"/>
            </w14:solidFill>
          </w14:textFill>
        </w:rPr>
        <w:t>Wednesday before the event at 5pm</w:t>
      </w:r>
    </w:p>
    <w:p>
      <w:pPr>
        <w:pStyle w:val="Body Text"/>
        <w:tabs>
          <w:tab w:val="left" w:pos="1568"/>
        </w:tabs>
        <w:ind w:left="0" w:firstLine="0"/>
        <w:jc w:val="center"/>
        <w:rPr>
          <w:rStyle w:val="None"/>
          <w:b w:val="1"/>
          <w:bCs w:val="1"/>
          <w:outline w:val="0"/>
          <w:color w:val="00b050"/>
          <w:sz w:val="28"/>
          <w:szCs w:val="28"/>
          <w:u w:color="00b050"/>
          <w14:textFill>
            <w14:solidFill>
              <w14:srgbClr w14:val="00B050"/>
            </w14:solidFill>
          </w14:textFill>
        </w:rPr>
      </w:pPr>
      <w:r>
        <w:rPr>
          <w:rStyle w:val="None"/>
          <w:b w:val="1"/>
          <w:bCs w:val="1"/>
          <w:outline w:val="0"/>
          <w:color w:val="00b050"/>
          <w:sz w:val="28"/>
          <w:szCs w:val="28"/>
          <w:u w:color="00b050"/>
          <w:rtl w:val="0"/>
          <w:lang w:val="en-US"/>
          <w14:textFill>
            <w14:solidFill>
              <w14:srgbClr w14:val="00B050"/>
            </w14:solidFill>
          </w14:textFill>
        </w:rPr>
        <w:t>All entries online please;</w:t>
      </w:r>
    </w:p>
    <w:p>
      <w:pPr>
        <w:pStyle w:val="Body Text"/>
        <w:tabs>
          <w:tab w:val="left" w:pos="1568"/>
        </w:tabs>
        <w:ind w:left="0" w:firstLine="0"/>
        <w:jc w:val="center"/>
        <w:rPr>
          <w:rStyle w:val="None"/>
          <w:b w:val="1"/>
          <w:bCs w:val="1"/>
          <w:outline w:val="0"/>
          <w:color w:val="00b050"/>
          <w:sz w:val="28"/>
          <w:szCs w:val="28"/>
          <w:u w:color="00b050"/>
          <w14:textFill>
            <w14:solidFill>
              <w14:srgbClr w14:val="00B050"/>
            </w14:solidFill>
          </w14:textFill>
        </w:rPr>
      </w:pPr>
      <w:r>
        <w:rPr>
          <w:rStyle w:val="Hyperlink.1"/>
        </w:rPr>
        <w:fldChar w:fldCharType="begin" w:fldLock="0"/>
      </w:r>
      <w:r>
        <w:rPr>
          <w:rStyle w:val="Hyperlink.1"/>
        </w:rPr>
        <w:instrText xml:space="preserve"> HYPERLINK "http://www.equoevents.co.uk"</w:instrText>
      </w:r>
      <w:r>
        <w:rPr>
          <w:rStyle w:val="Hyperlink.1"/>
        </w:rPr>
        <w:fldChar w:fldCharType="separate" w:fldLock="0"/>
      </w:r>
      <w:r>
        <w:rPr>
          <w:rStyle w:val="Hyperlink.1"/>
          <w:rtl w:val="0"/>
          <w:lang w:val="en-US"/>
        </w:rPr>
        <w:t>www.equoevents.co.uk</w:t>
      </w:r>
      <w:r>
        <w:rPr/>
        <w:fldChar w:fldCharType="end" w:fldLock="0"/>
      </w:r>
      <w:r>
        <w:rPr>
          <w:rStyle w:val="None"/>
          <w:b w:val="1"/>
          <w:bCs w:val="1"/>
          <w:outline w:val="0"/>
          <w:color w:val="00b050"/>
          <w:sz w:val="28"/>
          <w:szCs w:val="28"/>
          <w:u w:color="00b050"/>
          <w:rtl w:val="0"/>
          <w:lang w:val="en-US"/>
          <w14:textFill>
            <w14:solidFill>
              <w14:srgbClr w14:val="00B050"/>
            </w14:solidFill>
          </w14:textFill>
        </w:rPr>
        <w:t xml:space="preserve"> and search for either </w:t>
      </w:r>
      <w:r>
        <w:rPr>
          <w:rStyle w:val="None"/>
          <w:b w:val="1"/>
          <w:bCs w:val="1"/>
          <w:outline w:val="0"/>
          <w:color w:val="00b050"/>
          <w:sz w:val="28"/>
          <w:szCs w:val="28"/>
          <w:u w:color="00b050"/>
          <w:rtl w:val="0"/>
          <w:lang w:val="en-US"/>
          <w14:textFill>
            <w14:solidFill>
              <w14:srgbClr w14:val="00B050"/>
            </w14:solidFill>
          </w14:textFill>
        </w:rPr>
        <w:t>“</w:t>
      </w:r>
      <w:r>
        <w:rPr>
          <w:rStyle w:val="None"/>
          <w:b w:val="1"/>
          <w:bCs w:val="1"/>
          <w:outline w:val="0"/>
          <w:color w:val="00b050"/>
          <w:sz w:val="28"/>
          <w:szCs w:val="28"/>
          <w:u w:color="00b050"/>
          <w:rtl w:val="0"/>
          <w:lang w:val="en-US"/>
          <w14:textFill>
            <w14:solidFill>
              <w14:srgbClr w14:val="00B050"/>
            </w14:solidFill>
          </w14:textFill>
        </w:rPr>
        <w:t>hyndshawland farm</w:t>
      </w:r>
      <w:r>
        <w:rPr>
          <w:rStyle w:val="None"/>
          <w:b w:val="1"/>
          <w:bCs w:val="1"/>
          <w:outline w:val="0"/>
          <w:color w:val="00b050"/>
          <w:sz w:val="28"/>
          <w:szCs w:val="28"/>
          <w:u w:color="00b050"/>
          <w:rtl w:val="0"/>
          <w:lang w:val="en-US"/>
          <w14:textFill>
            <w14:solidFill>
              <w14:srgbClr w14:val="00B050"/>
            </w14:solidFill>
          </w14:textFill>
        </w:rPr>
        <w:t xml:space="preserve">” </w:t>
      </w:r>
      <w:r>
        <w:rPr>
          <w:rStyle w:val="None"/>
          <w:b w:val="1"/>
          <w:bCs w:val="1"/>
          <w:outline w:val="0"/>
          <w:color w:val="00b050"/>
          <w:sz w:val="28"/>
          <w:szCs w:val="28"/>
          <w:u w:color="00b050"/>
          <w:rtl w:val="0"/>
          <w:lang w:val="en-US"/>
          <w14:textFill>
            <w14:solidFill>
              <w14:srgbClr w14:val="00B050"/>
            </w14:solidFill>
          </w14:textFill>
        </w:rPr>
        <w:t>or SoS TREC</w:t>
      </w:r>
    </w:p>
    <w:p>
      <w:pPr>
        <w:pStyle w:val="Body Text"/>
        <w:tabs>
          <w:tab w:val="left" w:pos="1568"/>
        </w:tabs>
        <w:ind w:left="0" w:firstLine="0"/>
        <w:jc w:val="center"/>
        <w:rPr>
          <w:rStyle w:val="None"/>
          <w:b w:val="1"/>
          <w:bCs w:val="1"/>
          <w:outline w:val="0"/>
          <w:color w:val="00b050"/>
          <w:sz w:val="28"/>
          <w:szCs w:val="28"/>
          <w:u w:color="00b050"/>
          <w14:textFill>
            <w14:solidFill>
              <w14:srgbClr w14:val="00B050"/>
            </w14:solidFill>
          </w14:textFill>
        </w:rPr>
      </w:pPr>
      <w:r>
        <w:rPr>
          <w:rStyle w:val="None"/>
          <w:b w:val="1"/>
          <w:bCs w:val="1"/>
          <w:outline w:val="0"/>
          <w:color w:val="00b050"/>
          <w:sz w:val="28"/>
          <w:szCs w:val="28"/>
          <w:u w:color="00b050"/>
          <w:rtl w:val="0"/>
          <w:lang w:val="en-US"/>
          <w14:textFill>
            <w14:solidFill>
              <w14:srgbClr w14:val="00B050"/>
            </w14:solidFill>
          </w14:textFill>
        </w:rPr>
        <w:t xml:space="preserve">All enquiries to: Dot Still, </w:t>
      </w:r>
      <w:r>
        <w:rPr>
          <w:rStyle w:val="Hyperlink.0"/>
        </w:rPr>
        <w:fldChar w:fldCharType="begin" w:fldLock="0"/>
      </w:r>
      <w:r>
        <w:rPr>
          <w:rStyle w:val="Hyperlink.0"/>
        </w:rPr>
        <w:instrText xml:space="preserve"> HYPERLINK "mailto:still.dorothy@gmail.com"</w:instrText>
      </w:r>
      <w:r>
        <w:rPr>
          <w:rStyle w:val="Hyperlink.0"/>
        </w:rPr>
        <w:fldChar w:fldCharType="separate" w:fldLock="0"/>
      </w:r>
      <w:r>
        <w:rPr>
          <w:rStyle w:val="Hyperlink.0"/>
          <w:rtl w:val="0"/>
          <w:lang w:val="en-US"/>
        </w:rPr>
        <w:t>still.dorothy@gmail.com</w:t>
      </w:r>
      <w:r>
        <w:rPr/>
        <w:fldChar w:fldCharType="end" w:fldLock="0"/>
      </w:r>
      <w:r>
        <w:rPr>
          <w:rStyle w:val="None"/>
          <w:b w:val="1"/>
          <w:bCs w:val="1"/>
          <w:outline w:val="0"/>
          <w:color w:val="00b050"/>
          <w:sz w:val="28"/>
          <w:szCs w:val="28"/>
          <w:u w:color="00b050"/>
          <w:rtl w:val="0"/>
          <w:lang w:val="en-US"/>
          <w14:textFill>
            <w14:solidFill>
              <w14:srgbClr w14:val="00B050"/>
            </w14:solidFill>
          </w14:textFill>
        </w:rPr>
        <w:t xml:space="preserve"> or 07774 614776</w:t>
      </w:r>
    </w:p>
    <w:p>
      <w:pPr>
        <w:pStyle w:val="Body Text"/>
        <w:tabs>
          <w:tab w:val="left" w:pos="1568"/>
        </w:tabs>
        <w:ind w:left="0" w:firstLine="0"/>
        <w:jc w:val="center"/>
        <w:rPr>
          <w:rStyle w:val="None"/>
          <w:b w:val="1"/>
          <w:bCs w:val="1"/>
          <w:outline w:val="0"/>
          <w:color w:val="00b050"/>
          <w:sz w:val="28"/>
          <w:szCs w:val="28"/>
          <w:u w:color="00b050"/>
          <w14:textFill>
            <w14:solidFill>
              <w14:srgbClr w14:val="00B050"/>
            </w14:solidFill>
          </w14:textFill>
        </w:rPr>
      </w:pPr>
      <w:r>
        <w:rPr>
          <w:rStyle w:val="None"/>
          <w:b w:val="1"/>
          <w:bCs w:val="1"/>
          <w:outline w:val="0"/>
          <w:color w:val="00b050"/>
          <w:sz w:val="28"/>
          <w:szCs w:val="28"/>
          <w:u w:color="00b050"/>
          <w:rtl w:val="0"/>
          <w:lang w:val="en-US"/>
          <w14:textFill>
            <w14:solidFill>
              <w14:srgbClr w14:val="00B050"/>
            </w14:solidFill>
          </w14:textFill>
        </w:rPr>
        <w:t>For those with no access to online entries :</w:t>
      </w:r>
    </w:p>
    <w:p>
      <w:pPr>
        <w:pStyle w:val="Body Text"/>
        <w:tabs>
          <w:tab w:val="left" w:pos="1568"/>
        </w:tabs>
        <w:ind w:left="0" w:firstLine="0"/>
        <w:jc w:val="center"/>
        <w:rPr>
          <w:rStyle w:val="None"/>
          <w:b w:val="1"/>
          <w:bCs w:val="1"/>
          <w:outline w:val="0"/>
          <w:color w:val="00b050"/>
          <w:sz w:val="28"/>
          <w:szCs w:val="28"/>
          <w:u w:color="00b050"/>
          <w14:textFill>
            <w14:solidFill>
              <w14:srgbClr w14:val="00B050"/>
            </w14:solidFill>
          </w14:textFill>
        </w:rPr>
      </w:pPr>
      <w:r>
        <w:rPr>
          <w:rStyle w:val="None"/>
          <w:b w:val="1"/>
          <w:bCs w:val="1"/>
          <w:outline w:val="0"/>
          <w:color w:val="00b050"/>
          <w:sz w:val="28"/>
          <w:szCs w:val="28"/>
          <w:u w:color="00b050"/>
          <w:rtl w:val="0"/>
          <w:lang w:val="en-US"/>
          <w14:textFill>
            <w14:solidFill>
              <w14:srgbClr w14:val="00B050"/>
            </w14:solidFill>
          </w14:textFill>
        </w:rPr>
        <w:t xml:space="preserve">Please email your entries to </w:t>
      </w:r>
      <w:r>
        <w:rPr>
          <w:rStyle w:val="Hyperlink.0"/>
        </w:rPr>
        <w:fldChar w:fldCharType="begin" w:fldLock="0"/>
      </w:r>
      <w:r>
        <w:rPr>
          <w:rStyle w:val="Hyperlink.0"/>
        </w:rPr>
        <w:instrText xml:space="preserve"> HYPERLINK "mailto:still.dorothy@gmail.com"</w:instrText>
      </w:r>
      <w:r>
        <w:rPr>
          <w:rStyle w:val="Hyperlink.0"/>
        </w:rPr>
        <w:fldChar w:fldCharType="separate" w:fldLock="0"/>
      </w:r>
      <w:r>
        <w:rPr>
          <w:rStyle w:val="Hyperlink.0"/>
          <w:rtl w:val="0"/>
          <w:lang w:val="en-US"/>
        </w:rPr>
        <w:t>still.dorothy@gmail.com</w:t>
      </w:r>
      <w:r>
        <w:rPr/>
        <w:fldChar w:fldCharType="end" w:fldLock="0"/>
      </w:r>
      <w:r>
        <w:rPr>
          <w:rStyle w:val="None"/>
          <w:b w:val="1"/>
          <w:bCs w:val="1"/>
          <w:outline w:val="0"/>
          <w:color w:val="00b050"/>
          <w:sz w:val="28"/>
          <w:szCs w:val="28"/>
          <w:u w:color="00b050"/>
          <w:rtl w:val="0"/>
          <w:lang w:val="en-US"/>
          <w14:textFill>
            <w14:solidFill>
              <w14:srgbClr w14:val="00B050"/>
            </w14:solidFill>
          </w14:textFill>
        </w:rPr>
        <w:t xml:space="preserve"> and please pay by faster transfer or bacs to:</w:t>
      </w:r>
    </w:p>
    <w:p>
      <w:pPr>
        <w:pStyle w:val="Body Text"/>
        <w:tabs>
          <w:tab w:val="left" w:pos="1568"/>
        </w:tabs>
        <w:ind w:left="0" w:firstLine="0"/>
        <w:jc w:val="center"/>
        <w:rPr>
          <w:rStyle w:val="None"/>
          <w:b w:val="1"/>
          <w:bCs w:val="1"/>
          <w:outline w:val="0"/>
          <w:color w:val="00b050"/>
          <w:sz w:val="28"/>
          <w:szCs w:val="28"/>
          <w:u w:color="00b050"/>
          <w14:textFill>
            <w14:solidFill>
              <w14:srgbClr w14:val="00B050"/>
            </w14:solidFill>
          </w14:textFill>
        </w:rPr>
      </w:pPr>
      <w:r>
        <w:rPr>
          <w:rStyle w:val="None"/>
          <w:b w:val="1"/>
          <w:bCs w:val="1"/>
          <w:outline w:val="0"/>
          <w:color w:val="00b050"/>
          <w:sz w:val="28"/>
          <w:szCs w:val="28"/>
          <w:u w:color="00b050"/>
          <w:rtl w:val="0"/>
          <w:lang w:val="en-US"/>
          <w14:textFill>
            <w14:solidFill>
              <w14:srgbClr w14:val="00B050"/>
            </w14:solidFill>
          </w14:textFill>
        </w:rPr>
        <w:t>Bank of Scotland</w:t>
      </w:r>
    </w:p>
    <w:p>
      <w:pPr>
        <w:pStyle w:val="Body Text"/>
        <w:tabs>
          <w:tab w:val="left" w:pos="1568"/>
        </w:tabs>
        <w:ind w:left="0" w:firstLine="0"/>
        <w:jc w:val="center"/>
        <w:rPr>
          <w:rStyle w:val="None"/>
          <w:b w:val="1"/>
          <w:bCs w:val="1"/>
          <w:outline w:val="0"/>
          <w:color w:val="00b050"/>
          <w:sz w:val="28"/>
          <w:szCs w:val="28"/>
          <w:u w:color="00b050"/>
          <w14:textFill>
            <w14:solidFill>
              <w14:srgbClr w14:val="00B050"/>
            </w14:solidFill>
          </w14:textFill>
        </w:rPr>
      </w:pPr>
      <w:r>
        <w:rPr>
          <w:rStyle w:val="None"/>
          <w:b w:val="1"/>
          <w:bCs w:val="1"/>
          <w:outline w:val="0"/>
          <w:color w:val="00b050"/>
          <w:sz w:val="28"/>
          <w:szCs w:val="28"/>
          <w:u w:color="00b050"/>
          <w:rtl w:val="0"/>
          <w:lang w:val="en-US"/>
          <w14:textFill>
            <w14:solidFill>
              <w14:srgbClr w14:val="00B050"/>
            </w14:solidFill>
          </w14:textFill>
        </w:rPr>
        <w:t>South of Scotland TREC</w:t>
      </w:r>
    </w:p>
    <w:p>
      <w:pPr>
        <w:pStyle w:val="Body Text"/>
        <w:tabs>
          <w:tab w:val="left" w:pos="1568"/>
        </w:tabs>
        <w:ind w:left="0" w:firstLine="0"/>
        <w:jc w:val="center"/>
        <w:rPr>
          <w:rStyle w:val="None"/>
          <w:b w:val="1"/>
          <w:bCs w:val="1"/>
          <w:outline w:val="0"/>
          <w:color w:val="00b050"/>
          <w:sz w:val="28"/>
          <w:szCs w:val="28"/>
          <w:u w:color="00b050"/>
          <w14:textFill>
            <w14:solidFill>
              <w14:srgbClr w14:val="00B050"/>
            </w14:solidFill>
          </w14:textFill>
        </w:rPr>
      </w:pPr>
      <w:r>
        <w:rPr>
          <w:rStyle w:val="None"/>
          <w:b w:val="1"/>
          <w:bCs w:val="1"/>
          <w:outline w:val="0"/>
          <w:color w:val="00b050"/>
          <w:sz w:val="28"/>
          <w:szCs w:val="28"/>
          <w:u w:color="00b050"/>
          <w:rtl w:val="0"/>
          <w:lang w:val="en-US"/>
          <w14:textFill>
            <w14:solidFill>
              <w14:srgbClr w14:val="00B050"/>
            </w14:solidFill>
          </w14:textFill>
        </w:rPr>
        <w:t>80-22-60</w:t>
      </w:r>
    </w:p>
    <w:p>
      <w:pPr>
        <w:pStyle w:val="Body Text"/>
        <w:tabs>
          <w:tab w:val="left" w:pos="1568"/>
        </w:tabs>
        <w:ind w:left="0" w:firstLine="0"/>
        <w:jc w:val="center"/>
        <w:rPr>
          <w:rStyle w:val="None"/>
          <w:b w:val="1"/>
          <w:bCs w:val="1"/>
          <w:outline w:val="0"/>
          <w:color w:val="00b050"/>
          <w:sz w:val="28"/>
          <w:szCs w:val="28"/>
          <w:u w:color="00b050"/>
          <w14:textFill>
            <w14:solidFill>
              <w14:srgbClr w14:val="00B050"/>
            </w14:solidFill>
          </w14:textFill>
        </w:rPr>
      </w:pPr>
      <w:r>
        <w:rPr>
          <w:rStyle w:val="None"/>
          <w:b w:val="1"/>
          <w:bCs w:val="1"/>
          <w:outline w:val="0"/>
          <w:color w:val="00b050"/>
          <w:sz w:val="28"/>
          <w:szCs w:val="28"/>
          <w:u w:color="00b050"/>
          <w:rtl w:val="0"/>
          <w:lang w:val="en-US"/>
          <w14:textFill>
            <w14:solidFill>
              <w14:srgbClr w14:val="00B050"/>
            </w14:solidFill>
          </w14:textFill>
        </w:rPr>
        <w:t>15278467</w:t>
      </w:r>
    </w:p>
    <w:p>
      <w:pPr>
        <w:pStyle w:val="Body Text"/>
        <w:tabs>
          <w:tab w:val="left" w:pos="1568"/>
        </w:tabs>
        <w:ind w:left="0" w:firstLine="0"/>
        <w:jc w:val="center"/>
        <w:rPr>
          <w:rStyle w:val="None"/>
          <w:b w:val="1"/>
          <w:bCs w:val="1"/>
          <w:outline w:val="0"/>
          <w:color w:val="c0504d"/>
          <w:sz w:val="28"/>
          <w:szCs w:val="28"/>
          <w:u w:color="00b050"/>
          <w14:textFill>
            <w14:solidFill>
              <w14:srgbClr w14:val="C0504D"/>
            </w14:solidFill>
          </w14:textFill>
        </w:rPr>
      </w:pPr>
      <w:r>
        <w:rPr>
          <w:rStyle w:val="None"/>
          <w:b w:val="1"/>
          <w:bCs w:val="1"/>
          <w:outline w:val="0"/>
          <w:color w:val="c0504d"/>
          <w:sz w:val="28"/>
          <w:szCs w:val="28"/>
          <w:u w:color="00b050"/>
          <w:rtl w:val="0"/>
          <w:lang w:val="en-US"/>
          <w14:textFill>
            <w14:solidFill>
              <w14:srgbClr w14:val="C0504D"/>
            </w14:solidFill>
          </w14:textFill>
        </w:rPr>
        <w:t xml:space="preserve">PLEASE NOTE THERE ARE NOW NEW INSURANCE REQUIREMENTS FROM TREC GB. </w:t>
      </w:r>
    </w:p>
    <w:p>
      <w:pPr>
        <w:pStyle w:val="Body Text"/>
        <w:tabs>
          <w:tab w:val="left" w:pos="1568"/>
        </w:tabs>
        <w:ind w:left="0" w:firstLine="0"/>
        <w:jc w:val="center"/>
        <w:rPr>
          <w:rStyle w:val="None"/>
          <w:b w:val="1"/>
          <w:bCs w:val="1"/>
          <w:outline w:val="0"/>
          <w:color w:val="c0504d"/>
          <w:sz w:val="28"/>
          <w:szCs w:val="28"/>
          <w:u w:color="00b050"/>
          <w14:textFill>
            <w14:solidFill>
              <w14:srgbClr w14:val="C0504D"/>
            </w14:solidFill>
          </w14:textFill>
        </w:rPr>
      </w:pPr>
      <w:r>
        <w:rPr>
          <w:rStyle w:val="None"/>
          <w:b w:val="1"/>
          <w:bCs w:val="1"/>
          <w:outline w:val="0"/>
          <w:color w:val="c0504d"/>
          <w:sz w:val="28"/>
          <w:szCs w:val="28"/>
          <w:u w:color="00b050"/>
          <w:rtl w:val="0"/>
          <w:lang w:val="en-US"/>
          <w14:textFill>
            <w14:solidFill>
              <w14:srgbClr w14:val="C0504D"/>
            </w14:solidFill>
          </w14:textFill>
        </w:rPr>
        <w:t>IF YOU ARE A TREC GB RED MEMBER YOU ARE INSURED TO COMPETE AT ALL TREC GB EVENTS.</w:t>
      </w:r>
    </w:p>
    <w:p>
      <w:pPr>
        <w:pStyle w:val="Body Text"/>
        <w:tabs>
          <w:tab w:val="left" w:pos="1568"/>
        </w:tabs>
        <w:ind w:left="0" w:firstLine="0"/>
        <w:jc w:val="center"/>
        <w:rPr>
          <w:rStyle w:val="None"/>
          <w:b w:val="1"/>
          <w:bCs w:val="1"/>
          <w:outline w:val="0"/>
          <w:color w:val="c0504d"/>
          <w:sz w:val="28"/>
          <w:szCs w:val="28"/>
          <w:u w:color="00b050"/>
          <w14:textFill>
            <w14:solidFill>
              <w14:srgbClr w14:val="C0504D"/>
            </w14:solidFill>
          </w14:textFill>
        </w:rPr>
      </w:pPr>
    </w:p>
    <w:p>
      <w:pPr>
        <w:pStyle w:val="Body Text"/>
        <w:tabs>
          <w:tab w:val="left" w:pos="1568"/>
        </w:tabs>
        <w:ind w:left="0" w:firstLine="0"/>
        <w:jc w:val="center"/>
        <w:rPr>
          <w:rStyle w:val="None"/>
          <w:b w:val="1"/>
          <w:bCs w:val="1"/>
          <w:outline w:val="0"/>
          <w:color w:val="c0504d"/>
          <w:sz w:val="28"/>
          <w:szCs w:val="28"/>
          <w:u w:color="00b050"/>
          <w14:textFill>
            <w14:solidFill>
              <w14:srgbClr w14:val="C0504D"/>
            </w14:solidFill>
          </w14:textFill>
        </w:rPr>
      </w:pPr>
      <w:r>
        <w:rPr>
          <w:rStyle w:val="None"/>
          <w:b w:val="1"/>
          <w:bCs w:val="1"/>
          <w:outline w:val="0"/>
          <w:color w:val="c0504d"/>
          <w:sz w:val="28"/>
          <w:szCs w:val="28"/>
          <w:u w:color="00b050"/>
          <w:rtl w:val="0"/>
          <w:lang w:val="en-US"/>
          <w14:textFill>
            <w14:solidFill>
              <w14:srgbClr w14:val="C0504D"/>
            </w14:solidFill>
          </w14:textFill>
        </w:rPr>
        <w:t xml:space="preserve">IF YOU ARE A TREC GB BLUE MEMBER YOU HAVE TO HAVE YOUR OWN 3RD PARTY PUBLIC LIABILITY INSURANCE TO COMPETE AT A TREC GB EVENT. </w:t>
      </w:r>
    </w:p>
    <w:p>
      <w:pPr>
        <w:pStyle w:val="Body Text"/>
        <w:tabs>
          <w:tab w:val="left" w:pos="1568"/>
        </w:tabs>
        <w:ind w:left="0" w:firstLine="0"/>
        <w:jc w:val="center"/>
        <w:rPr>
          <w:rStyle w:val="None"/>
          <w:b w:val="1"/>
          <w:bCs w:val="1"/>
          <w:outline w:val="0"/>
          <w:color w:val="c0504d"/>
          <w:sz w:val="28"/>
          <w:szCs w:val="28"/>
          <w:u w:color="00b050"/>
          <w14:textFill>
            <w14:solidFill>
              <w14:srgbClr w14:val="C0504D"/>
            </w14:solidFill>
          </w14:textFill>
        </w:rPr>
      </w:pPr>
    </w:p>
    <w:p>
      <w:pPr>
        <w:pStyle w:val="Body Text"/>
        <w:tabs>
          <w:tab w:val="left" w:pos="1568"/>
        </w:tabs>
        <w:ind w:left="0" w:firstLine="0"/>
        <w:jc w:val="center"/>
        <w:rPr>
          <w:rStyle w:val="None"/>
          <w:b w:val="1"/>
          <w:bCs w:val="1"/>
          <w:outline w:val="0"/>
          <w:color w:val="c0504d"/>
          <w:sz w:val="28"/>
          <w:szCs w:val="28"/>
          <w:u w:color="00b050"/>
          <w14:textFill>
            <w14:solidFill>
              <w14:srgbClr w14:val="C0504D"/>
            </w14:solidFill>
          </w14:textFill>
        </w:rPr>
      </w:pPr>
      <w:r>
        <w:rPr>
          <w:rStyle w:val="None"/>
          <w:b w:val="1"/>
          <w:bCs w:val="1"/>
          <w:outline w:val="0"/>
          <w:color w:val="c0504d"/>
          <w:sz w:val="28"/>
          <w:szCs w:val="28"/>
          <w:u w:color="00b050"/>
          <w:rtl w:val="0"/>
          <w:lang w:val="en-US"/>
          <w14:textFill>
            <w14:solidFill>
              <w14:srgbClr w14:val="C0504D"/>
            </w14:solidFill>
          </w14:textFill>
        </w:rPr>
        <w:t>IF YOU ARE A TREC GB AFFILIATED CLUB MEMBER, YOU HAVE TO HAVE YOUR OWN 3RD PARTY PUBLIC LIABILITY INSURANCE TO COMPETE AT A TREC GB EVENT.</w:t>
      </w:r>
    </w:p>
    <w:p>
      <w:pPr>
        <w:pStyle w:val="Body Text"/>
        <w:tabs>
          <w:tab w:val="left" w:pos="1568"/>
        </w:tabs>
        <w:ind w:left="0" w:firstLine="0"/>
        <w:jc w:val="center"/>
        <w:rPr>
          <w:rStyle w:val="None"/>
          <w:b w:val="1"/>
          <w:bCs w:val="1"/>
          <w:outline w:val="0"/>
          <w:color w:val="c0504d"/>
          <w:sz w:val="28"/>
          <w:szCs w:val="28"/>
          <w:u w:color="00b050"/>
          <w14:textFill>
            <w14:solidFill>
              <w14:srgbClr w14:val="C0504D"/>
            </w14:solidFill>
          </w14:textFill>
        </w:rPr>
      </w:pPr>
      <w:r>
        <w:rPr>
          <w:rStyle w:val="None"/>
          <w:b w:val="1"/>
          <w:bCs w:val="1"/>
          <w:outline w:val="0"/>
          <w:color w:val="c0504d"/>
          <w:sz w:val="28"/>
          <w:szCs w:val="28"/>
          <w:u w:color="00b050"/>
          <w:rtl w:val="0"/>
          <w:lang w:val="en-US"/>
          <w14:textFill>
            <w14:solidFill>
              <w14:srgbClr w14:val="C0504D"/>
            </w14:solidFill>
          </w14:textFill>
        </w:rPr>
        <w:t>IF YOU ARE A NON MEMBER OF ANY OF THE ABOVE YOU MUST TICK THE BOX IF YOU HAVE COVER</w:t>
      </w:r>
    </w:p>
    <w:p>
      <w:pPr>
        <w:pStyle w:val="Body Text"/>
        <w:tabs>
          <w:tab w:val="left" w:pos="1568"/>
        </w:tabs>
        <w:ind w:left="0" w:firstLine="0"/>
        <w:jc w:val="center"/>
        <w:rPr>
          <w:rStyle w:val="None"/>
          <w:b w:val="1"/>
          <w:bCs w:val="1"/>
          <w:outline w:val="0"/>
          <w:color w:val="c0504d"/>
          <w:sz w:val="28"/>
          <w:szCs w:val="28"/>
          <w:u w:color="00b050"/>
          <w14:textFill>
            <w14:solidFill>
              <w14:srgbClr w14:val="C0504D"/>
            </w14:solidFill>
          </w14:textFill>
        </w:rPr>
      </w:pPr>
    </w:p>
    <w:p>
      <w:pPr>
        <w:pStyle w:val="Body Text"/>
        <w:tabs>
          <w:tab w:val="left" w:pos="1568"/>
        </w:tabs>
        <w:ind w:left="0" w:firstLine="0"/>
        <w:jc w:val="center"/>
        <w:rPr>
          <w:rStyle w:val="None"/>
          <w:b w:val="1"/>
          <w:bCs w:val="1"/>
          <w:outline w:val="0"/>
          <w:color w:val="c0504d"/>
          <w:sz w:val="22"/>
          <w:szCs w:val="22"/>
          <w:u w:color="00b050"/>
          <w14:textFill>
            <w14:solidFill>
              <w14:srgbClr w14:val="C0504D"/>
            </w14:solidFill>
          </w14:textFill>
        </w:rPr>
      </w:pPr>
      <w:r>
        <w:rPr>
          <w:rStyle w:val="None"/>
          <w:b w:val="1"/>
          <w:bCs w:val="1"/>
          <w:outline w:val="0"/>
          <w:color w:val="c0504d"/>
          <w:sz w:val="22"/>
          <w:szCs w:val="22"/>
          <w:u w:color="00b050"/>
          <w:rtl w:val="0"/>
          <w:lang w:val="en-US"/>
          <w14:textFill>
            <w14:solidFill>
              <w14:srgbClr w14:val="C0504D"/>
            </w14:solidFill>
          </w14:textFill>
        </w:rPr>
        <w:t xml:space="preserve">THERE IS NOW A DECLARATION BOX ON THE ENTRY FORM WHICH MUST BE TICKED IF YOU HAVE YOUR OWN 3RD PARTY PUBLIC LIABILITY </w:t>
      </w:r>
      <w:r>
        <w:rPr>
          <w:rStyle w:val="None"/>
          <w:b w:val="1"/>
          <w:bCs w:val="1"/>
          <w:outline w:val="0"/>
          <w:color w:val="c0504d"/>
          <w:sz w:val="22"/>
          <w:szCs w:val="22"/>
          <w:u w:color="00b050"/>
          <w:rtl w:val="0"/>
          <w:lang w:val="en-US"/>
          <w14:textFill>
            <w14:solidFill>
              <w14:srgbClr w14:val="C0504D"/>
            </w14:solidFill>
          </w14:textFill>
        </w:rPr>
        <w:t xml:space="preserve">INSURANCE. IF YOU DO NOT HAVE THIS TYPE OF INSURANCE COVER, I AM AFRAID YOU </w:t>
      </w:r>
    </w:p>
    <w:p>
      <w:pPr>
        <w:pStyle w:val="Body Text"/>
        <w:tabs>
          <w:tab w:val="left" w:pos="1568"/>
        </w:tabs>
        <w:ind w:left="0" w:firstLine="0"/>
        <w:jc w:val="center"/>
      </w:pPr>
      <w:r>
        <w:rPr>
          <w:rStyle w:val="None"/>
          <w:b w:val="1"/>
          <w:bCs w:val="1"/>
          <w:outline w:val="0"/>
          <w:color w:val="c0504d"/>
          <w:sz w:val="22"/>
          <w:szCs w:val="22"/>
          <w:u w:color="00b050"/>
          <w:rtl w:val="0"/>
          <w:lang w:val="en-US"/>
          <w14:textFill>
            <w14:solidFill>
              <w14:srgbClr w14:val="C0504D"/>
            </w14:solidFill>
          </w14:textFill>
        </w:rPr>
        <w:t>CANNOT COMPETE.</w:t>
      </w:r>
      <w:r>
        <w:rPr>
          <w:rStyle w:val="None"/>
          <w:rFonts w:ascii="Arial Unicode MS" w:cs="Arial Unicode MS" w:hAnsi="Arial Unicode MS" w:eastAsia="Arial Unicode MS"/>
          <w:b w:val="0"/>
          <w:bCs w:val="0"/>
          <w:i w:val="0"/>
          <w:iCs w:val="0"/>
          <w:outline w:val="0"/>
          <w:color w:val="00b050"/>
          <w:sz w:val="28"/>
          <w:szCs w:val="28"/>
          <w:u w:color="00b050"/>
          <w14:textFill>
            <w14:solidFill>
              <w14:srgbClr w14:val="00B050"/>
            </w14:solidFill>
          </w14:textFill>
        </w:rPr>
        <w:br w:type="page"/>
      </w:r>
    </w:p>
    <w:p>
      <w:pPr>
        <w:pStyle w:val="Body Text"/>
        <w:tabs>
          <w:tab w:val="left" w:pos="1568"/>
        </w:tabs>
        <w:ind w:left="0" w:firstLine="0"/>
        <w:jc w:val="center"/>
        <w:rPr>
          <w:rStyle w:val="None"/>
          <w:b w:val="1"/>
          <w:bCs w:val="1"/>
          <w:sz w:val="28"/>
          <w:szCs w:val="28"/>
        </w:rPr>
      </w:pPr>
      <w:r>
        <w:rPr>
          <w:rStyle w:val="None"/>
          <w:rFonts w:ascii="Times New Roman" w:cs="Times New Roman" w:hAnsi="Times New Roman" w:eastAsia="Times New Roman"/>
          <w:b w:val="1"/>
          <w:bCs w:val="1"/>
          <w:outline w:val="0"/>
          <w:color w:val="00b050"/>
          <w:sz w:val="28"/>
          <w:szCs w:val="28"/>
          <w:u w:color="00b050"/>
          <w14:textFill>
            <w14:solidFill>
              <w14:srgbClr w14:val="00B050"/>
            </w14:solidFill>
          </w14:textFill>
        </w:rPr>
        <w:drawing>
          <wp:anchor distT="152400" distB="152400" distL="152400" distR="152400" simplePos="0" relativeHeight="251664384" behindDoc="0" locked="0" layoutInCell="1" allowOverlap="1">
            <wp:simplePos x="0" y="0"/>
            <wp:positionH relativeFrom="page">
              <wp:posOffset>586082</wp:posOffset>
            </wp:positionH>
            <wp:positionV relativeFrom="page">
              <wp:posOffset>293766</wp:posOffset>
            </wp:positionV>
            <wp:extent cx="680363" cy="684333"/>
            <wp:effectExtent l="0" t="0" r="0" b="0"/>
            <wp:wrapThrough wrapText="bothSides" distL="152400" distR="152400">
              <wp:wrapPolygon edited="1">
                <wp:start x="0" y="0"/>
                <wp:lineTo x="21600" y="0"/>
                <wp:lineTo x="21600" y="21600"/>
                <wp:lineTo x="0" y="21600"/>
                <wp:lineTo x="0" y="0"/>
              </wp:wrapPolygon>
            </wp:wrapThrough>
            <wp:docPr id="1073741831" name="officeArt object" descr="unnamed.jpg"/>
            <wp:cNvGraphicFramePr/>
            <a:graphic xmlns:a="http://schemas.openxmlformats.org/drawingml/2006/main">
              <a:graphicData uri="http://schemas.openxmlformats.org/drawingml/2006/picture">
                <pic:pic xmlns:pic="http://schemas.openxmlformats.org/drawingml/2006/picture">
                  <pic:nvPicPr>
                    <pic:cNvPr id="1073741831" name="unnamed.jpg" descr="unnamed.jpg"/>
                    <pic:cNvPicPr>
                      <a:picLocks noChangeAspect="1"/>
                    </pic:cNvPicPr>
                  </pic:nvPicPr>
                  <pic:blipFill>
                    <a:blip r:embed="rId4">
                      <a:extLst/>
                    </a:blip>
                    <a:stretch>
                      <a:fillRect/>
                    </a:stretch>
                  </pic:blipFill>
                  <pic:spPr>
                    <a:xfrm>
                      <a:off x="0" y="0"/>
                      <a:ext cx="680363" cy="684333"/>
                    </a:xfrm>
                    <a:prstGeom prst="rect">
                      <a:avLst/>
                    </a:prstGeom>
                    <a:ln w="12700" cap="flat">
                      <a:noFill/>
                      <a:miter lim="400000"/>
                    </a:ln>
                    <a:effectLst/>
                  </pic:spPr>
                </pic:pic>
              </a:graphicData>
            </a:graphic>
          </wp:anchor>
        </w:drawing>
      </w:r>
      <w:r>
        <w:rPr>
          <w:rStyle w:val="None"/>
          <w:rFonts w:ascii="Times New Roman" w:cs="Times New Roman" w:hAnsi="Times New Roman" w:eastAsia="Times New Roman"/>
          <w:b w:val="1"/>
          <w:bCs w:val="1"/>
          <w:outline w:val="0"/>
          <w:color w:val="00b050"/>
          <w:sz w:val="28"/>
          <w:szCs w:val="28"/>
          <w:u w:color="00b050"/>
          <w14:textFill>
            <w14:solidFill>
              <w14:srgbClr w14:val="00B050"/>
            </w14:solidFill>
          </w14:textFill>
        </w:rPr>
        <w:drawing>
          <wp:anchor distT="152400" distB="152400" distL="152400" distR="152400" simplePos="0" relativeHeight="251663360" behindDoc="0" locked="0" layoutInCell="1" allowOverlap="1">
            <wp:simplePos x="0" y="0"/>
            <wp:positionH relativeFrom="page">
              <wp:posOffset>3317671</wp:posOffset>
            </wp:positionH>
            <wp:positionV relativeFrom="page">
              <wp:posOffset>196809</wp:posOffset>
            </wp:positionV>
            <wp:extent cx="635572" cy="878245"/>
            <wp:effectExtent l="0" t="0" r="0" b="0"/>
            <wp:wrapThrough wrapText="bothSides" distL="152400" distR="152400">
              <wp:wrapPolygon edited="1">
                <wp:start x="0" y="0"/>
                <wp:lineTo x="21600" y="0"/>
                <wp:lineTo x="21600" y="21600"/>
                <wp:lineTo x="0" y="21600"/>
                <wp:lineTo x="0" y="0"/>
              </wp:wrapPolygon>
            </wp:wrapThrough>
            <wp:docPr id="1073741832" name="officeArt object" descr="WhiteBGSmall.jpg"/>
            <wp:cNvGraphicFramePr/>
            <a:graphic xmlns:a="http://schemas.openxmlformats.org/drawingml/2006/main">
              <a:graphicData uri="http://schemas.openxmlformats.org/drawingml/2006/picture">
                <pic:pic xmlns:pic="http://schemas.openxmlformats.org/drawingml/2006/picture">
                  <pic:nvPicPr>
                    <pic:cNvPr id="1073741832" name="WhiteBGSmall.jpg" descr="WhiteBGSmall.jpg"/>
                    <pic:cNvPicPr>
                      <a:picLocks noChangeAspect="1"/>
                    </pic:cNvPicPr>
                  </pic:nvPicPr>
                  <pic:blipFill>
                    <a:blip r:embed="rId6">
                      <a:extLst/>
                    </a:blip>
                    <a:stretch>
                      <a:fillRect/>
                    </a:stretch>
                  </pic:blipFill>
                  <pic:spPr>
                    <a:xfrm>
                      <a:off x="0" y="0"/>
                      <a:ext cx="635572" cy="878245"/>
                    </a:xfrm>
                    <a:prstGeom prst="rect">
                      <a:avLst/>
                    </a:prstGeom>
                    <a:ln w="12700" cap="flat">
                      <a:noFill/>
                      <a:miter lim="400000"/>
                    </a:ln>
                    <a:effectLst/>
                  </pic:spPr>
                </pic:pic>
              </a:graphicData>
            </a:graphic>
          </wp:anchor>
        </w:drawing>
      </w:r>
      <w:r>
        <w:rPr>
          <w:rStyle w:val="None"/>
          <w:rFonts w:ascii="Times New Roman" w:cs="Times New Roman" w:hAnsi="Times New Roman" w:eastAsia="Times New Roman"/>
          <w:b w:val="1"/>
          <w:bCs w:val="1"/>
          <w:outline w:val="0"/>
          <w:color w:val="00b050"/>
          <w:sz w:val="28"/>
          <w:szCs w:val="28"/>
          <w:u w:color="00b050"/>
          <w14:textFill>
            <w14:solidFill>
              <w14:srgbClr w14:val="00B050"/>
            </w14:solidFill>
          </w14:textFill>
        </w:rPr>
        <w:drawing>
          <wp:anchor distT="57150" distB="57150" distL="57150" distR="57150" simplePos="0" relativeHeight="251659264" behindDoc="0" locked="0" layoutInCell="1" allowOverlap="1">
            <wp:simplePos x="0" y="0"/>
            <wp:positionH relativeFrom="page">
              <wp:posOffset>6122034</wp:posOffset>
            </wp:positionH>
            <wp:positionV relativeFrom="page">
              <wp:posOffset>220540</wp:posOffset>
            </wp:positionV>
            <wp:extent cx="757556" cy="757556"/>
            <wp:effectExtent l="0" t="0" r="0" b="0"/>
            <wp:wrapThrough wrapText="bothSides" distL="57150" distR="57150">
              <wp:wrapPolygon edited="1">
                <wp:start x="0" y="0"/>
                <wp:lineTo x="21600" y="0"/>
                <wp:lineTo x="21600" y="21600"/>
                <wp:lineTo x="0" y="21600"/>
                <wp:lineTo x="0" y="0"/>
              </wp:wrapPolygon>
            </wp:wrapThrough>
            <wp:docPr id="1073741833" name="officeArt object" descr="TREC GB logo (2)"/>
            <wp:cNvGraphicFramePr/>
            <a:graphic xmlns:a="http://schemas.openxmlformats.org/drawingml/2006/main">
              <a:graphicData uri="http://schemas.openxmlformats.org/drawingml/2006/picture">
                <pic:pic xmlns:pic="http://schemas.openxmlformats.org/drawingml/2006/picture">
                  <pic:nvPicPr>
                    <pic:cNvPr id="1073741833" name="TREC GB logo (2)" descr="TREC GB logo (2)"/>
                    <pic:cNvPicPr>
                      <a:picLocks noChangeAspect="1"/>
                    </pic:cNvPicPr>
                  </pic:nvPicPr>
                  <pic:blipFill>
                    <a:blip r:embed="rId7">
                      <a:extLst/>
                    </a:blip>
                    <a:stretch>
                      <a:fillRect/>
                    </a:stretch>
                  </pic:blipFill>
                  <pic:spPr>
                    <a:xfrm>
                      <a:off x="0" y="0"/>
                      <a:ext cx="757556" cy="757556"/>
                    </a:xfrm>
                    <a:prstGeom prst="rect">
                      <a:avLst/>
                    </a:prstGeom>
                    <a:ln w="12700" cap="flat">
                      <a:noFill/>
                      <a:miter lim="400000"/>
                    </a:ln>
                    <a:effectLst/>
                  </pic:spPr>
                </pic:pic>
              </a:graphicData>
            </a:graphic>
          </wp:anchor>
        </w:drawing>
      </w:r>
    </w:p>
    <w:p>
      <w:pPr>
        <w:pStyle w:val="Body Text"/>
        <w:tabs>
          <w:tab w:val="left" w:pos="1568"/>
        </w:tabs>
        <w:ind w:left="0" w:firstLine="0"/>
        <w:jc w:val="center"/>
        <w:rPr>
          <w:rStyle w:val="None"/>
          <w:b w:val="1"/>
          <w:bCs w:val="1"/>
          <w:sz w:val="28"/>
          <w:szCs w:val="28"/>
        </w:rPr>
      </w:pPr>
    </w:p>
    <w:p>
      <w:pPr>
        <w:pStyle w:val="Body Text"/>
        <w:tabs>
          <w:tab w:val="left" w:pos="1568"/>
        </w:tabs>
        <w:ind w:left="0" w:firstLine="0"/>
        <w:jc w:val="center"/>
        <w:rPr>
          <w:rStyle w:val="None"/>
          <w:b w:val="1"/>
          <w:bCs w:val="1"/>
          <w:sz w:val="28"/>
          <w:szCs w:val="28"/>
        </w:rPr>
      </w:pPr>
    </w:p>
    <w:p>
      <w:pPr>
        <w:pStyle w:val="Body Text"/>
        <w:tabs>
          <w:tab w:val="left" w:pos="1568"/>
        </w:tabs>
        <w:ind w:left="0" w:firstLine="0"/>
        <w:jc w:val="center"/>
        <w:rPr>
          <w:rStyle w:val="None"/>
          <w:b w:val="1"/>
          <w:bCs w:val="1"/>
          <w:sz w:val="28"/>
          <w:szCs w:val="28"/>
        </w:rPr>
      </w:pPr>
    </w:p>
    <w:p>
      <w:pPr>
        <w:pStyle w:val="Body Text"/>
        <w:tabs>
          <w:tab w:val="left" w:pos="1568"/>
        </w:tabs>
        <w:ind w:left="0" w:firstLine="0"/>
        <w:jc w:val="center"/>
        <w:rPr>
          <w:rStyle w:val="None"/>
          <w:b w:val="1"/>
          <w:bCs w:val="1"/>
          <w:sz w:val="28"/>
          <w:szCs w:val="28"/>
        </w:rPr>
      </w:pPr>
      <w:r>
        <w:rPr>
          <w:rStyle w:val="None"/>
          <w:b w:val="1"/>
          <w:bCs w:val="1"/>
          <w:sz w:val="28"/>
          <w:szCs w:val="28"/>
          <w:rtl w:val="0"/>
          <w:lang w:val="en-US"/>
        </w:rPr>
        <w:t>SoS TREC Winter Series Entry form</w:t>
      </w:r>
    </w:p>
    <w:p>
      <w:pPr>
        <w:pStyle w:val="Body A"/>
        <w:spacing w:before="120"/>
        <w:ind w:left="0" w:firstLine="0"/>
        <w:rPr>
          <w:rStyle w:val="None"/>
          <w:rFonts w:ascii="Arial" w:cs="Arial" w:hAnsi="Arial" w:eastAsia="Arial"/>
          <w:b w:val="1"/>
          <w:bCs w:val="1"/>
          <w:outline w:val="0"/>
          <w:color w:val="00b050"/>
          <w:sz w:val="28"/>
          <w:szCs w:val="28"/>
          <w:u w:color="00b050"/>
          <w14:textFill>
            <w14:solidFill>
              <w14:srgbClr w14:val="00B050"/>
            </w14:solidFill>
          </w14:textFill>
        </w:rPr>
      </w:pPr>
      <w:r>
        <w:rPr>
          <w:rStyle w:val="None"/>
          <w:rFonts w:ascii="Calibri" w:cs="Calibri" w:hAnsi="Calibri" w:eastAsia="Calibri"/>
          <w:b w:val="1"/>
          <w:bCs w:val="1"/>
          <w:rtl w:val="0"/>
          <w:lang w:val="de-DE"/>
        </w:rPr>
        <w:t>ENTRY FORM</w:t>
      </w:r>
      <w:r>
        <w:rPr>
          <w:rStyle w:val="None"/>
          <w:rtl w:val="0"/>
          <w:lang w:val="en-US"/>
        </w:rPr>
        <w:t xml:space="preserve">: All payments to </w:t>
      </w:r>
      <w:r>
        <w:rPr>
          <w:rStyle w:val="None"/>
          <w:rFonts w:ascii="Arial" w:hAnsi="Arial"/>
          <w:b w:val="1"/>
          <w:bCs w:val="1"/>
          <w:outline w:val="0"/>
          <w:color w:val="00b050"/>
          <w:sz w:val="28"/>
          <w:szCs w:val="28"/>
          <w:u w:color="00b050"/>
          <w:rtl w:val="0"/>
          <w:lang w:val="en-US"/>
          <w14:textFill>
            <w14:solidFill>
              <w14:srgbClr w14:val="00B050"/>
            </w14:solidFill>
          </w14:textFill>
        </w:rPr>
        <w:t>Bank of Scotland, South of Scotland TREC, 80-22-60, 15278467 please reference your surname and date of competition.</w:t>
      </w:r>
    </w:p>
    <w:p>
      <w:pPr>
        <w:pStyle w:val="Body A"/>
        <w:spacing w:before="120"/>
        <w:ind w:left="0" w:firstLine="0"/>
        <w:rPr>
          <w:rStyle w:val="None"/>
        </w:rPr>
      </w:pPr>
      <w:r>
        <w:rPr>
          <w:rStyle w:val="None"/>
          <w:rtl w:val="0"/>
          <w:lang w:val="en-US"/>
        </w:rPr>
        <w:t>Email completed entry form</w:t>
      </w:r>
      <w:r>
        <w:rPr>
          <w:rStyle w:val="None"/>
          <w:rtl w:val="0"/>
          <w:lang w:val="en-US"/>
        </w:rPr>
        <w:t>(if not via Equoevents)</w:t>
      </w:r>
      <w:r>
        <w:rPr>
          <w:rStyle w:val="None"/>
          <w:rtl w:val="0"/>
          <w:lang w:val="en-US"/>
        </w:rPr>
        <w:t xml:space="preserve"> &amp; COPY OF FULL VACCINATION RECORD (TO INCLUDE HORSE ID PAGE) TO:</w:t>
      </w:r>
    </w:p>
    <w:p>
      <w:pPr>
        <w:pStyle w:val="Body A"/>
        <w:spacing w:before="120"/>
        <w:ind w:left="0" w:firstLine="0"/>
        <w:rPr>
          <w:rStyle w:val="None"/>
        </w:rPr>
      </w:pPr>
      <w:r>
        <w:rPr>
          <w:rStyle w:val="None"/>
          <w:rtl w:val="0"/>
          <w:lang w:val="en-US"/>
        </w:rPr>
        <w:t>still.dorothy@gmail.com</w:t>
      </w:r>
    </w:p>
    <w:p>
      <w:pPr>
        <w:pStyle w:val="Body A"/>
        <w:spacing w:before="120"/>
        <w:ind w:left="0" w:firstLine="0"/>
        <w:rPr>
          <w:rStyle w:val="None"/>
          <w:rFonts w:ascii="Calibri" w:cs="Calibri" w:hAnsi="Calibri" w:eastAsia="Calibri"/>
          <w:b w:val="1"/>
          <w:bCs w:val="1"/>
          <w:outline w:val="0"/>
          <w:color w:val="00b050"/>
          <w:u w:color="00b050"/>
          <w14:textFill>
            <w14:solidFill>
              <w14:srgbClr w14:val="00B050"/>
            </w14:solidFill>
          </w14:textFill>
        </w:rPr>
      </w:pPr>
      <w:r>
        <w:rPr>
          <w:rStyle w:val="None"/>
          <w:rFonts w:ascii="Calibri" w:cs="Calibri" w:hAnsi="Calibri" w:eastAsia="Calibri"/>
          <w:b w:val="1"/>
          <w:bCs w:val="1"/>
          <w:outline w:val="0"/>
          <w:color w:val="00b050"/>
          <w:u w:color="00b050"/>
          <w:rtl w:val="0"/>
          <w:lang w:val="en-US"/>
          <w14:textFill>
            <w14:solidFill>
              <w14:srgbClr w14:val="00B050"/>
            </w14:solidFill>
          </w14:textFill>
        </w:rPr>
        <w:t xml:space="preserve">D Still, Hyndshawland Farm, Elsrickle, South Lanarkshire,ML12 6RD </w:t>
      </w:r>
    </w:p>
    <w:p>
      <w:pPr>
        <w:pStyle w:val="Body A"/>
        <w:spacing w:before="120"/>
        <w:ind w:left="0" w:firstLine="0"/>
        <w:rPr>
          <w:rStyle w:val="None"/>
          <w:lang w:val="de-DE"/>
        </w:rPr>
      </w:pPr>
      <w:r>
        <w:rPr>
          <w:rStyle w:val="None"/>
          <w:rtl w:val="0"/>
          <w:lang w:val="de-DE"/>
        </w:rPr>
        <w:t>EVENT NAME:</w:t>
        <w:tab/>
        <w:t>...........................................................</w:t>
        <w:tab/>
        <w:t>VENUE:..................................................... DATE</w:t>
        <w:tab/>
      </w:r>
      <w:r>
        <w:rPr>
          <w:rStyle w:val="None"/>
          <w:rtl w:val="0"/>
          <w:lang w:val="de-DE"/>
        </w:rPr>
        <w:t>………………</w:t>
      </w:r>
      <w:r>
        <w:rPr>
          <w:rStyle w:val="None"/>
          <w:rtl w:val="0"/>
          <w:lang w:val="de-DE"/>
        </w:rPr>
        <w:t>.</w:t>
      </w:r>
    </w:p>
    <w:p>
      <w:pPr>
        <w:pStyle w:val="Body A"/>
        <w:spacing w:before="120"/>
        <w:ind w:left="0" w:firstLine="0"/>
        <w:rPr>
          <w:rStyle w:val="None"/>
          <w:lang w:val="de-DE"/>
        </w:rPr>
      </w:pPr>
      <w:r>
        <w:rPr>
          <w:rStyle w:val="None"/>
          <w:rtl w:val="0"/>
          <w:lang w:val="de-DE"/>
        </w:rPr>
        <w:t>NAME: ...................................................................................................................................................................</w:t>
      </w:r>
    </w:p>
    <w:p>
      <w:pPr>
        <w:pStyle w:val="Body A"/>
        <w:spacing w:before="120"/>
        <w:ind w:left="0" w:firstLine="0"/>
        <w:rPr>
          <w:rStyle w:val="None"/>
          <w:lang w:val="de-DE"/>
        </w:rPr>
      </w:pPr>
      <w:r>
        <w:rPr>
          <w:rStyle w:val="None"/>
          <w:rtl w:val="0"/>
          <w:lang w:val="de-DE"/>
        </w:rPr>
        <w:t>ADDRESS: ...........................................................................................................................................................................</w:t>
      </w:r>
    </w:p>
    <w:p>
      <w:pPr>
        <w:pStyle w:val="Body A"/>
        <w:spacing w:before="120"/>
        <w:ind w:left="0" w:firstLine="0"/>
        <w:rPr>
          <w:rStyle w:val="None"/>
          <w:lang w:val="pt-PT"/>
        </w:rPr>
      </w:pPr>
      <w:r>
        <w:rPr>
          <w:rStyle w:val="None"/>
          <w:rtl w:val="0"/>
          <w:lang w:val="pt-PT"/>
        </w:rPr>
        <w:t>................................................................................................................................... POSTCODE:.....................................</w:t>
      </w:r>
    </w:p>
    <w:p>
      <w:pPr>
        <w:pStyle w:val="Body A"/>
        <w:spacing w:before="120"/>
        <w:ind w:left="0" w:firstLine="0"/>
        <w:rPr>
          <w:rStyle w:val="None"/>
        </w:rPr>
      </w:pPr>
      <w:r>
        <w:rPr>
          <w:rStyle w:val="None"/>
          <w:rtl w:val="0"/>
          <w:lang w:val="en-US"/>
        </w:rPr>
        <w:t>TELEPHONE:</w:t>
      </w:r>
      <w:r>
        <w:rPr>
          <w:rStyle w:val="None"/>
          <w:rtl w:val="0"/>
          <w:lang w:val="en-US"/>
        </w:rPr>
        <w:t>…………………………………………</w:t>
      </w:r>
      <w:r>
        <w:rPr>
          <w:rStyle w:val="None"/>
          <w:rtl w:val="0"/>
          <w:lang w:val="en-US"/>
        </w:rPr>
        <w:t>..</w:t>
      </w:r>
    </w:p>
    <w:p>
      <w:pPr>
        <w:pStyle w:val="Body A"/>
        <w:spacing w:before="120"/>
        <w:ind w:left="0" w:firstLine="0"/>
      </w:pPr>
      <w:r>
        <w:rPr>
          <w:rStyle w:val="None"/>
          <w:rtl w:val="0"/>
          <w:lang w:val="en-US"/>
        </w:rPr>
        <w:t>EMAIL ADDRESS:..........................................................................................</w:t>
      </w:r>
    </w:p>
    <w:p>
      <w:pPr>
        <w:pStyle w:val="Body A"/>
        <w:spacing w:before="120"/>
        <w:ind w:left="0" w:firstLine="0"/>
      </w:pPr>
      <w:r>
        <w:rPr>
          <w:rStyle w:val="None"/>
          <w:rtl w:val="0"/>
          <w:lang w:val="en-US"/>
        </w:rPr>
        <w:t>EMERGENCY CONTACT DETAILS IN THE EVENT OF AN INCIDENT ON THE DAY</w:t>
      </w:r>
    </w:p>
    <w:p>
      <w:pPr>
        <w:pStyle w:val="Body A"/>
        <w:spacing w:before="120"/>
        <w:ind w:left="0" w:firstLine="0"/>
        <w:rPr>
          <w:rStyle w:val="None"/>
        </w:rPr>
      </w:pPr>
      <w:r>
        <w:rPr>
          <w:rStyle w:val="None"/>
          <w:rtl w:val="0"/>
          <w:lang w:val="en-US"/>
        </w:rPr>
        <w:t>NAME</w:t>
      </w:r>
      <w:r>
        <w:rPr>
          <w:rStyle w:val="None"/>
          <w:rtl w:val="0"/>
          <w:lang w:val="en-US"/>
        </w:rPr>
        <w:t>……………………………………………………………………………………</w:t>
      </w:r>
      <w:r>
        <w:rPr>
          <w:rStyle w:val="None"/>
          <w:rtl w:val="0"/>
          <w:lang w:val="en-US"/>
        </w:rPr>
        <w:t>.</w:t>
      </w:r>
    </w:p>
    <w:p>
      <w:pPr>
        <w:pStyle w:val="Body A"/>
        <w:spacing w:before="120"/>
        <w:ind w:left="0" w:firstLine="0"/>
      </w:pPr>
      <w:r>
        <w:rPr>
          <w:rStyle w:val="None"/>
          <w:rtl w:val="0"/>
          <w:lang w:val="en-US"/>
        </w:rPr>
        <w:t>TELEPHONE.............................................................</w:t>
      </w:r>
    </w:p>
    <w:p>
      <w:pPr>
        <w:pStyle w:val="Body A"/>
        <w:spacing w:before="120"/>
        <w:ind w:left="0" w:firstLine="0"/>
        <w:rPr>
          <w:rStyle w:val="None"/>
          <w:lang w:val="de-DE"/>
        </w:rPr>
      </w:pPr>
      <w:r>
        <w:rPr>
          <w:rStyle w:val="None"/>
          <w:rtl w:val="0"/>
          <w:lang w:val="de-DE"/>
        </w:rPr>
        <w:t xml:space="preserve"> HORSE</w:t>
      </w:r>
      <w:r>
        <w:rPr>
          <w:rStyle w:val="None"/>
          <w:rtl w:val="0"/>
          <w:lang w:val="de-DE"/>
        </w:rPr>
        <w:t>…………………………………………………………………………………………………………………………</w:t>
      </w:r>
      <w:r>
        <w:rPr>
          <w:rStyle w:val="None"/>
          <w:rtl w:val="0"/>
          <w:lang w:val="de-DE"/>
        </w:rPr>
        <w:t>.</w:t>
      </w:r>
    </w:p>
    <w:p>
      <w:pPr>
        <w:pStyle w:val="Body A"/>
        <w:spacing w:before="120"/>
        <w:ind w:left="0" w:firstLine="0"/>
        <w:rPr>
          <w:rStyle w:val="None"/>
          <w:lang w:val="de-DE"/>
        </w:rPr>
      </w:pPr>
      <w:r>
        <w:rPr>
          <w:rStyle w:val="None"/>
          <w:rtl w:val="0"/>
          <w:lang w:val="de-DE"/>
        </w:rPr>
        <w:t xml:space="preserve">HEIGHT....................... </w:t>
      </w:r>
    </w:p>
    <w:p>
      <w:pPr>
        <w:pStyle w:val="Body A"/>
        <w:spacing w:before="120"/>
        <w:ind w:left="0" w:firstLine="0"/>
        <w:rPr>
          <w:rStyle w:val="None"/>
        </w:rPr>
      </w:pPr>
      <w:r>
        <w:rPr>
          <w:rStyle w:val="None"/>
          <w:rFonts w:ascii="Calibri" w:cs="Calibri" w:hAnsi="Calibri" w:eastAsia="Calibri"/>
          <w:b w:val="1"/>
          <w:bCs w:val="1"/>
          <w:i w:val="1"/>
          <w:iCs w:val="1"/>
          <w:outline w:val="0"/>
          <w:color w:val="00b050"/>
          <w:u w:color="00b050"/>
          <w:rtl w:val="0"/>
          <w:lang w:val="en-US"/>
          <w14:textFill>
            <w14:solidFill>
              <w14:srgbClr w14:val="00B050"/>
            </w14:solidFill>
          </w14:textFill>
        </w:rPr>
        <w:t>CLUB</w:t>
      </w:r>
      <w:r>
        <w:rPr>
          <w:rStyle w:val="None"/>
          <w:rtl w:val="0"/>
          <w:lang w:val="de-DE"/>
        </w:rPr>
        <w:t xml:space="preserve"> and MEMBERSHIP #.................................................. </w:t>
      </w:r>
    </w:p>
    <w:p>
      <w:pPr>
        <w:pStyle w:val="Body A"/>
        <w:spacing w:before="120"/>
        <w:ind w:left="0" w:firstLine="0"/>
        <w:rPr>
          <w:rStyle w:val="None"/>
          <w:lang w:val="en-US"/>
        </w:rPr>
      </w:pPr>
      <w:r>
        <w:rPr>
          <w:rStyle w:val="None"/>
          <w:rtl w:val="0"/>
          <w:lang w:val="de-DE"/>
        </w:rPr>
        <w:t>TREC GB MEMBER #</w:t>
      </w:r>
      <w:r>
        <w:rPr>
          <w:rStyle w:val="None"/>
          <w:rtl w:val="0"/>
          <w:lang w:val="en-US"/>
        </w:rPr>
        <w:t>……………………………………………………………</w:t>
      </w:r>
    </w:p>
    <w:p>
      <w:pPr>
        <w:pStyle w:val="Body"/>
        <w:spacing w:before="120" w:after="200" w:line="276" w:lineRule="auto"/>
        <w:ind w:left="170" w:firstLine="0"/>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 xml:space="preserve">TREC GB BLUE MEMBER OR CLUB MEMBER: </w:t>
      </w:r>
      <w:r>
        <w:rPr>
          <w:rStyle w:val="None"/>
          <w:rFonts w:ascii="Calibri" w:cs="Calibri" w:hAnsi="Calibri" w:eastAsia="Calibri"/>
          <w:sz w:val="20"/>
          <w:szCs w:val="20"/>
          <w:rtl w:val="0"/>
          <w:lang w:val="en-US"/>
        </w:rPr>
        <w:t>TICK HERE IF YOU HAVE 3</w:t>
      </w:r>
      <w:r>
        <w:rPr>
          <w:rStyle w:val="None"/>
          <w:rFonts w:ascii="Calibri" w:cs="Calibri" w:hAnsi="Calibri" w:eastAsia="Calibri"/>
          <w:sz w:val="20"/>
          <w:szCs w:val="20"/>
          <w:vertAlign w:val="superscript"/>
          <w:rtl w:val="0"/>
          <w:lang w:val="en-US"/>
        </w:rPr>
        <w:t>RD</w:t>
      </w:r>
      <w:r>
        <w:rPr>
          <w:rStyle w:val="None"/>
          <w:rFonts w:ascii="Calibri" w:cs="Calibri" w:hAnsi="Calibri" w:eastAsia="Calibri"/>
          <w:sz w:val="20"/>
          <w:szCs w:val="20"/>
          <w:rtl w:val="0"/>
          <w:lang w:val="en-US"/>
        </w:rPr>
        <w:t xml:space="preserve"> PARTY PUBLIC LIABILITY INSURANCE</w:t>
      </w:r>
      <w:r>
        <w:rPr>
          <w:rStyle w:val="None"/>
          <w:rFonts w:ascii="Calibri" w:cs="Calibri" w:hAnsi="Calibri" w:eastAsia="Calibri"/>
          <w:b w:val="1"/>
          <w:bCs w:val="1"/>
          <w:sz w:val="20"/>
          <w:szCs w:val="20"/>
        </w:rPr>
        <w:tab/>
      </w:r>
      <w:r>
        <w:rPr>
          <w:rStyle w:val="None"/>
          <w:rFonts w:ascii="Arial Unicode MS" w:cs="Arial Unicode MS" w:hAnsi="Arial Unicode MS" w:eastAsia="Arial Unicode MS" w:hint="default"/>
          <w:b w:val="0"/>
          <w:bCs w:val="0"/>
          <w:i w:val="0"/>
          <w:iCs w:val="0"/>
          <w:sz w:val="20"/>
          <w:szCs w:val="20"/>
          <w:rtl w:val="0"/>
          <w:lang w:val="en-US"/>
        </w:rPr>
        <w:t>◻</w:t>
      </w:r>
    </w:p>
    <w:p>
      <w:pPr>
        <w:pStyle w:val="Body"/>
        <w:spacing w:before="120" w:after="200" w:line="276" w:lineRule="auto"/>
        <w:ind w:left="170" w:firstLine="0"/>
        <w:jc w:val="both"/>
        <w:rPr>
          <w:rStyle w:val="None"/>
          <w:rFonts w:ascii="Calibri" w:cs="Calibri" w:hAnsi="Calibri" w:eastAsia="Calibri"/>
          <w:b w:val="1"/>
          <w:bCs w:val="1"/>
          <w:sz w:val="20"/>
          <w:szCs w:val="20"/>
        </w:rPr>
      </w:pPr>
    </w:p>
    <w:p>
      <w:pPr>
        <w:pStyle w:val="Body"/>
        <w:spacing w:before="120" w:after="200" w:line="276" w:lineRule="auto"/>
        <w:ind w:left="170" w:firstLine="0"/>
        <w:jc w:val="both"/>
        <w:rPr>
          <w:rStyle w:val="None"/>
          <w:rFonts w:ascii="Calibri" w:cs="Calibri" w:hAnsi="Calibri" w:eastAsia="Calibri"/>
          <w:sz w:val="22"/>
          <w:szCs w:val="22"/>
          <w:lang w:val="en-US"/>
        </w:rPr>
      </w:pPr>
      <w:r>
        <w:rPr>
          <w:rStyle w:val="None"/>
          <w:rFonts w:ascii="Calibri" w:cs="Calibri" w:hAnsi="Calibri" w:eastAsia="Calibri"/>
          <w:b w:val="1"/>
          <w:bCs w:val="1"/>
          <w:sz w:val="20"/>
          <w:szCs w:val="20"/>
          <w:rtl w:val="0"/>
          <w:lang w:val="en-US"/>
        </w:rPr>
        <w:t>POLICY WITH</w:t>
      </w:r>
      <w:r>
        <w:rPr>
          <w:rStyle w:val="None"/>
          <w:rFonts w:ascii="Calibri" w:cs="Calibri" w:hAnsi="Calibri" w:eastAsia="Calibri"/>
          <w:b w:val="1"/>
          <w:bCs w:val="1"/>
          <w:sz w:val="20"/>
          <w:szCs w:val="20"/>
          <w:rtl w:val="0"/>
          <w:lang w:val="en-US"/>
        </w:rPr>
        <w:t xml:space="preserve">…………………………………………………………………                                 </w:t>
      </w:r>
      <w:r>
        <w:rPr>
          <w:rStyle w:val="None"/>
          <w:rFonts w:ascii="Calibri" w:cs="Calibri" w:hAnsi="Calibri" w:eastAsia="Calibri"/>
          <w:b w:val="1"/>
          <w:bCs w:val="1"/>
          <w:sz w:val="20"/>
          <w:szCs w:val="20"/>
          <w:rtl w:val="0"/>
          <w:lang w:val="en-US"/>
        </w:rPr>
        <w:t>EXPIRY DATE</w:t>
      </w:r>
      <w:r>
        <w:rPr>
          <w:rStyle w:val="None"/>
          <w:rFonts w:ascii="Calibri" w:cs="Calibri" w:hAnsi="Calibri" w:eastAsia="Calibri"/>
          <w:b w:val="1"/>
          <w:bCs w:val="1"/>
          <w:sz w:val="20"/>
          <w:szCs w:val="20"/>
          <w:rtl w:val="0"/>
          <w:lang w:val="en-US"/>
        </w:rPr>
        <w:t>…………………………………</w:t>
      </w:r>
    </w:p>
    <w:p>
      <w:pPr>
        <w:pStyle w:val="Body A"/>
        <w:spacing w:before="240"/>
        <w:ind w:left="0" w:firstLine="0"/>
        <w:rPr>
          <w:rStyle w:val="None"/>
          <w:outline w:val="0"/>
          <w:color w:val="c0504d"/>
          <w:u w:color="c0504d"/>
          <w14:textFill>
            <w14:solidFill>
              <w14:srgbClr w14:val="C0504D"/>
            </w14:solidFill>
          </w14:textFill>
        </w:rPr>
      </w:pPr>
      <w:r>
        <w:rPr>
          <w:rStyle w:val="None"/>
          <w:outline w:val="0"/>
          <w:color w:val="c0504d"/>
          <w:u w:color="c0504d"/>
          <w:rtl w:val="0"/>
          <w:lang w:val="en-US"/>
          <w14:textFill>
            <w14:solidFill>
              <w14:srgbClr w14:val="C0504D"/>
            </w14:solidFill>
          </w14:textFill>
        </w:rPr>
        <w:t xml:space="preserve">Class 1, In Hand entry fee is </w:t>
      </w:r>
      <w:r>
        <w:rPr>
          <w:rStyle w:val="None"/>
          <w:outline w:val="0"/>
          <w:color w:val="c0504d"/>
          <w:u w:color="c0504d"/>
          <w:rtl w:val="0"/>
          <w:lang w:val="en-US"/>
          <w14:textFill>
            <w14:solidFill>
              <w14:srgbClr w14:val="C0504D"/>
            </w14:solidFill>
          </w14:textFill>
        </w:rPr>
        <w:t>£</w:t>
      </w:r>
      <w:r>
        <w:rPr>
          <w:rStyle w:val="None"/>
          <w:outline w:val="0"/>
          <w:color w:val="c0504d"/>
          <w:u w:color="c0504d"/>
          <w:rtl w:val="0"/>
          <w:lang w:val="en-US"/>
          <w14:textFill>
            <w14:solidFill>
              <w14:srgbClr w14:val="C0504D"/>
            </w14:solidFill>
          </w14:textFill>
        </w:rPr>
        <w:t>10</w:t>
      </w:r>
      <w:r>
        <w:rPr>
          <w:rStyle w:val="None"/>
          <w:outline w:val="0"/>
          <w:color w:val="c0504d"/>
          <w:u w:color="c0504d"/>
          <w:rtl w:val="0"/>
          <w:lang w:val="en-US"/>
          <w14:textFill>
            <w14:solidFill>
              <w14:srgbClr w14:val="C0504D"/>
            </w14:solidFill>
          </w14:textFill>
        </w:rPr>
        <w:t>.00</w:t>
      </w:r>
      <w:r>
        <w:rPr>
          <w:rStyle w:val="None"/>
          <w:outline w:val="0"/>
          <w:color w:val="c0504d"/>
          <w:u w:color="c0504d"/>
          <w:rtl w:val="0"/>
          <w:lang w:val="en-US"/>
          <w14:textFill>
            <w14:solidFill>
              <w14:srgbClr w14:val="C0504D"/>
            </w14:solidFill>
          </w14:textFill>
        </w:rPr>
        <w:t xml:space="preserve"> for </w:t>
      </w:r>
      <w:r>
        <w:rPr>
          <w:rStyle w:val="None"/>
          <w:outline w:val="0"/>
          <w:color w:val="c0504d"/>
          <w:u w:color="c0504d"/>
          <w:rtl w:val="0"/>
          <w:lang w:val="en-US"/>
          <w14:textFill>
            <w14:solidFill>
              <w14:srgbClr w14:val="C0504D"/>
            </w14:solidFill>
          </w14:textFill>
        </w:rPr>
        <w:t xml:space="preserve">SoS TREC members, </w:t>
      </w:r>
      <w:r>
        <w:rPr>
          <w:rStyle w:val="None"/>
          <w:outline w:val="0"/>
          <w:color w:val="c0504d"/>
          <w:u w:color="c0504d"/>
          <w:rtl w:val="0"/>
          <w:lang w:val="en-US"/>
          <w14:textFill>
            <w14:solidFill>
              <w14:srgbClr w14:val="C0504D"/>
            </w14:solidFill>
          </w14:textFill>
        </w:rPr>
        <w:t>£</w:t>
      </w:r>
      <w:r>
        <w:rPr>
          <w:rStyle w:val="None"/>
          <w:outline w:val="0"/>
          <w:color w:val="c0504d"/>
          <w:u w:color="c0504d"/>
          <w:rtl w:val="0"/>
          <w:lang w:val="en-US"/>
          <w14:textFill>
            <w14:solidFill>
              <w14:srgbClr w14:val="C0504D"/>
            </w14:solidFill>
          </w14:textFill>
        </w:rPr>
        <w:t>12.00 for other affiliated TGB club members or TGB red members</w:t>
      </w:r>
      <w:r>
        <w:rPr>
          <w:rStyle w:val="None"/>
          <w:outline w:val="0"/>
          <w:color w:val="c0504d"/>
          <w:u w:color="c0504d"/>
          <w:rtl w:val="0"/>
          <w:lang w:val="en-US"/>
          <w14:textFill>
            <w14:solidFill>
              <w14:srgbClr w14:val="C0504D"/>
            </w14:solidFill>
          </w14:textFill>
        </w:rPr>
        <w:t>.</w:t>
      </w:r>
    </w:p>
    <w:p>
      <w:pPr>
        <w:pStyle w:val="Body A"/>
        <w:spacing w:before="240"/>
        <w:ind w:left="0" w:firstLine="0"/>
        <w:rPr>
          <w:rStyle w:val="None"/>
          <w:outline w:val="0"/>
          <w:color w:val="c0504d"/>
          <w:u w:color="c0504d"/>
          <w14:textFill>
            <w14:solidFill>
              <w14:srgbClr w14:val="C0504D"/>
            </w14:solidFill>
          </w14:textFill>
        </w:rPr>
      </w:pPr>
      <w:r>
        <w:rPr>
          <w:rStyle w:val="None"/>
          <w:outline w:val="0"/>
          <w:color w:val="c0504d"/>
          <w:u w:color="c0504d"/>
          <w:rtl w:val="0"/>
          <w:lang w:val="en-US"/>
          <w14:textFill>
            <w14:solidFill>
              <w14:srgbClr w14:val="C0504D"/>
            </w14:solidFill>
          </w14:textFill>
        </w:rPr>
        <w:t xml:space="preserve">Class 2, Starter entry fee  </w:t>
      </w:r>
      <w:r>
        <w:rPr>
          <w:rStyle w:val="None"/>
          <w:outline w:val="0"/>
          <w:color w:val="c0504d"/>
          <w:u w:color="c0504d"/>
          <w:rtl w:val="0"/>
          <w:lang w:val="en-US"/>
          <w14:textFill>
            <w14:solidFill>
              <w14:srgbClr w14:val="C0504D"/>
            </w14:solidFill>
          </w14:textFill>
        </w:rPr>
        <w:t>£</w:t>
      </w:r>
      <w:r>
        <w:rPr>
          <w:rStyle w:val="None"/>
          <w:outline w:val="0"/>
          <w:color w:val="c0504d"/>
          <w:u w:color="c0504d"/>
          <w:rtl w:val="0"/>
          <w:lang w:val="en-US"/>
          <w14:textFill>
            <w14:solidFill>
              <w14:srgbClr w14:val="C0504D"/>
            </w14:solidFill>
          </w14:textFill>
        </w:rPr>
        <w:t xml:space="preserve">12.00 for SoS members, </w:t>
      </w:r>
      <w:r>
        <w:rPr>
          <w:rStyle w:val="None"/>
          <w:outline w:val="0"/>
          <w:color w:val="c0504d"/>
          <w:u w:color="c0504d"/>
          <w:rtl w:val="0"/>
          <w:lang w:val="en-US"/>
          <w14:textFill>
            <w14:solidFill>
              <w14:srgbClr w14:val="C0504D"/>
            </w14:solidFill>
          </w14:textFill>
        </w:rPr>
        <w:t>£</w:t>
      </w:r>
      <w:r>
        <w:rPr>
          <w:rStyle w:val="None"/>
          <w:outline w:val="0"/>
          <w:color w:val="c0504d"/>
          <w:u w:color="c0504d"/>
          <w:rtl w:val="0"/>
          <w:lang w:val="en-US"/>
          <w14:textFill>
            <w14:solidFill>
              <w14:srgbClr w14:val="C0504D"/>
            </w14:solidFill>
          </w14:textFill>
        </w:rPr>
        <w:t>14.00 for other affiliated TGB Club members  or TGB red members</w:t>
      </w:r>
    </w:p>
    <w:p>
      <w:pPr>
        <w:pStyle w:val="Body A"/>
        <w:spacing w:before="240"/>
        <w:ind w:left="0" w:firstLine="0"/>
        <w:rPr>
          <w:rStyle w:val="None"/>
          <w:outline w:val="0"/>
          <w:color w:val="c0504d"/>
          <w:u w:color="c0504d"/>
          <w14:textFill>
            <w14:solidFill>
              <w14:srgbClr w14:val="C0504D"/>
            </w14:solidFill>
          </w14:textFill>
        </w:rPr>
      </w:pPr>
      <w:r>
        <w:rPr>
          <w:rStyle w:val="None"/>
          <w:outline w:val="0"/>
          <w:color w:val="c0504d"/>
          <w:u w:color="c0504d"/>
          <w:rtl w:val="0"/>
          <w:lang w:val="en-US"/>
          <w14:textFill>
            <w14:solidFill>
              <w14:srgbClr w14:val="C0504D"/>
            </w14:solidFill>
          </w14:textFill>
        </w:rPr>
        <w:t xml:space="preserve">Classes </w:t>
      </w:r>
      <w:r>
        <w:rPr>
          <w:rStyle w:val="None"/>
          <w:outline w:val="0"/>
          <w:color w:val="c0504d"/>
          <w:u w:color="c0504d"/>
          <w:rtl w:val="0"/>
          <w:lang w:val="en-US"/>
          <w14:textFill>
            <w14:solidFill>
              <w14:srgbClr w14:val="C0504D"/>
            </w14:solidFill>
          </w14:textFill>
        </w:rPr>
        <w:t>3</w:t>
      </w:r>
      <w:r>
        <w:rPr>
          <w:rStyle w:val="None"/>
          <w:outline w:val="0"/>
          <w:color w:val="c0504d"/>
          <w:u w:color="c0504d"/>
          <w:rtl w:val="0"/>
          <w:lang w:val="en-US"/>
          <w14:textFill>
            <w14:solidFill>
              <w14:srgbClr w14:val="C0504D"/>
            </w14:solidFill>
          </w14:textFill>
        </w:rPr>
        <w:t xml:space="preserve"> to </w:t>
      </w:r>
      <w:r>
        <w:rPr>
          <w:rStyle w:val="None"/>
          <w:outline w:val="0"/>
          <w:color w:val="c0504d"/>
          <w:u w:color="c0504d"/>
          <w:rtl w:val="0"/>
          <w:lang w:val="en-US"/>
          <w14:textFill>
            <w14:solidFill>
              <w14:srgbClr w14:val="C0504D"/>
            </w14:solidFill>
          </w14:textFill>
        </w:rPr>
        <w:t>7</w:t>
      </w:r>
      <w:r>
        <w:rPr>
          <w:rStyle w:val="None"/>
          <w:outline w:val="0"/>
          <w:color w:val="c0504d"/>
          <w:u w:color="c0504d"/>
          <w:rtl w:val="0"/>
          <w:lang w:val="en-US"/>
          <w14:textFill>
            <w14:solidFill>
              <w14:srgbClr w14:val="C0504D"/>
            </w14:solidFill>
          </w14:textFill>
        </w:rPr>
        <w:t xml:space="preserve"> entry fees are as follows. SoS TREC members </w:t>
      </w:r>
      <w:r>
        <w:rPr>
          <w:rStyle w:val="None"/>
          <w:outline w:val="0"/>
          <w:color w:val="c0504d"/>
          <w:u w:color="c0504d"/>
          <w:rtl w:val="0"/>
          <w:lang w:val="en-US"/>
          <w14:textFill>
            <w14:solidFill>
              <w14:srgbClr w14:val="C0504D"/>
            </w14:solidFill>
          </w14:textFill>
        </w:rPr>
        <w:t>£</w:t>
      </w:r>
      <w:r>
        <w:rPr>
          <w:rStyle w:val="None"/>
          <w:outline w:val="0"/>
          <w:color w:val="c0504d"/>
          <w:u w:color="c0504d"/>
          <w:rtl w:val="0"/>
          <w:lang w:val="en-US"/>
          <w14:textFill>
            <w14:solidFill>
              <w14:srgbClr w14:val="C0504D"/>
            </w14:solidFill>
          </w14:textFill>
        </w:rPr>
        <w:t>13.00</w:t>
      </w:r>
      <w:r>
        <w:rPr>
          <w:rStyle w:val="None"/>
          <w:outline w:val="0"/>
          <w:color w:val="c0504d"/>
          <w:u w:color="c0504d"/>
          <w:rtl w:val="0"/>
          <w:lang w:val="en-US"/>
          <w14:textFill>
            <w14:solidFill>
              <w14:srgbClr w14:val="C0504D"/>
            </w14:solidFill>
          </w14:textFill>
        </w:rPr>
        <w:t xml:space="preserve"> for other affiliated TGB Club members or TGB red members</w:t>
      </w:r>
    </w:p>
    <w:p>
      <w:pPr>
        <w:pStyle w:val="Body A"/>
        <w:spacing w:before="240"/>
        <w:ind w:left="0" w:firstLine="0"/>
        <w:rPr>
          <w:rStyle w:val="None"/>
          <w:outline w:val="0"/>
          <w:color w:val="c0504d"/>
          <w:u w:color="c0504d"/>
          <w14:textFill>
            <w14:solidFill>
              <w14:srgbClr w14:val="C0504D"/>
            </w14:solidFill>
          </w14:textFill>
        </w:rPr>
      </w:pPr>
    </w:p>
    <w:p>
      <w:pPr>
        <w:pStyle w:val="Body A"/>
        <w:spacing w:before="240"/>
        <w:ind w:left="0" w:firstLine="0"/>
        <w:rPr>
          <w:rStyle w:val="None"/>
          <w:outline w:val="0"/>
          <w:color w:val="c0504d"/>
          <w:u w:color="c0504d"/>
          <w14:textFill>
            <w14:solidFill>
              <w14:srgbClr w14:val="C0504D"/>
            </w14:solidFill>
          </w14:textFill>
        </w:rPr>
      </w:pPr>
    </w:p>
    <w:p>
      <w:pPr>
        <w:pStyle w:val="Body A"/>
        <w:spacing w:before="240"/>
        <w:ind w:left="0" w:firstLine="0"/>
      </w:pPr>
    </w:p>
    <w:tbl>
      <w:tblPr>
        <w:tblW w:w="10460" w:type="dxa"/>
        <w:jc w:val="left"/>
        <w:tblInd w:w="60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99"/>
        <w:gridCol w:w="974"/>
        <w:gridCol w:w="4778"/>
        <w:gridCol w:w="1809"/>
      </w:tblGrid>
      <w:tr>
        <w:tblPrEx>
          <w:shd w:val="clear" w:color="auto" w:fill="ced7e7"/>
        </w:tblPrEx>
        <w:trPr>
          <w:trHeight w:val="293" w:hRule="exact"/>
        </w:trPr>
        <w:tc>
          <w:tcPr>
            <w:tcW w:type="dxa" w:w="38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ind w:left="0" w:firstLine="0"/>
            </w:pPr>
            <w:r>
              <w:rPr>
                <w:rStyle w:val="None"/>
                <w:rFonts w:ascii="Arial" w:hAnsi="Arial"/>
                <w:rtl w:val="0"/>
                <w:lang w:val="en-US"/>
              </w:rPr>
              <w:t>CLASS: PLEASE SELECT</w:t>
            </w:r>
          </w:p>
        </w:tc>
        <w:tc>
          <w:tcPr>
            <w:tcW w:type="dxa" w:w="4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ind w:left="0" w:firstLine="0"/>
            </w:pPr>
            <w:r>
              <w:rPr>
                <w:rStyle w:val="None"/>
                <w:rFonts w:ascii="Arial" w:hAnsi="Arial"/>
                <w:sz w:val="20"/>
                <w:szCs w:val="20"/>
                <w:rtl w:val="0"/>
                <w:lang w:val="en-US"/>
              </w:rPr>
              <w:t>Fee enclosed</w:t>
            </w:r>
          </w:p>
        </w:tc>
      </w:tr>
      <w:tr>
        <w:tblPrEx>
          <w:shd w:val="clear" w:color="auto" w:fill="ced7e7"/>
        </w:tblPrEx>
        <w:trPr>
          <w:trHeight w:val="293" w:hRule="exact"/>
        </w:trPr>
        <w:tc>
          <w:tcPr>
            <w:tcW w:type="dxa" w:w="28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ind w:left="0" w:firstLine="0"/>
            </w:pPr>
            <w:r>
              <w:rPr>
                <w:rStyle w:val="None"/>
                <w:rFonts w:ascii="Arial" w:hAnsi="Arial"/>
                <w:rtl w:val="0"/>
                <w:lang w:val="en-US"/>
              </w:rPr>
              <w:t>1 In Hand</w:t>
            </w: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78"/>
            <w:vMerge w:val="restart"/>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tc>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ind w:left="0" w:firstLine="0"/>
            </w:pPr>
            <w:r>
              <w:rPr>
                <w:rStyle w:val="None"/>
                <w:rFonts w:ascii="Arial" w:hAnsi="Arial" w:hint="default"/>
                <w:rtl w:val="0"/>
                <w:lang w:val="en-US"/>
              </w:rPr>
              <w:t>£</w:t>
            </w:r>
          </w:p>
        </w:tc>
      </w:tr>
      <w:tr>
        <w:tblPrEx>
          <w:shd w:val="clear" w:color="auto" w:fill="ced7e7"/>
        </w:tblPrEx>
        <w:trPr>
          <w:trHeight w:val="293" w:hRule="exact"/>
        </w:trPr>
        <w:tc>
          <w:tcPr>
            <w:tcW w:type="dxa" w:w="28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ind w:left="0" w:firstLine="0"/>
            </w:pPr>
            <w:r>
              <w:rPr>
                <w:rStyle w:val="None"/>
                <w:rFonts w:ascii="Arial" w:hAnsi="Arial"/>
                <w:rtl w:val="0"/>
                <w:lang w:val="en-US"/>
              </w:rPr>
              <w:t>2 Starter</w:t>
            </w: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78"/>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ind w:left="0" w:firstLine="0"/>
            </w:pPr>
            <w:r>
              <w:rPr>
                <w:rStyle w:val="None"/>
                <w:rFonts w:ascii="Arial" w:hAnsi="Arial" w:hint="default"/>
                <w:rtl w:val="0"/>
                <w:lang w:val="en-US"/>
              </w:rPr>
              <w:t>£</w:t>
            </w:r>
          </w:p>
        </w:tc>
      </w:tr>
      <w:tr>
        <w:tblPrEx>
          <w:shd w:val="clear" w:color="auto" w:fill="ced7e7"/>
        </w:tblPrEx>
        <w:trPr>
          <w:trHeight w:val="293" w:hRule="exact"/>
        </w:trPr>
        <w:tc>
          <w:tcPr>
            <w:tcW w:type="dxa" w:w="28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ind w:left="0" w:firstLine="0"/>
            </w:pPr>
            <w:r>
              <w:rPr>
                <w:rFonts w:ascii="Arial" w:hAnsi="Arial"/>
                <w:rtl w:val="0"/>
              </w:rPr>
              <w:t>3 Newcomer</w:t>
            </w: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78"/>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ind w:left="0" w:firstLine="0"/>
            </w:pPr>
            <w:r>
              <w:rPr>
                <w:rStyle w:val="None"/>
                <w:rFonts w:ascii="Arial" w:hAnsi="Arial" w:hint="default"/>
                <w:rtl w:val="0"/>
                <w:lang w:val="en-US"/>
              </w:rPr>
              <w:t>£</w:t>
            </w:r>
          </w:p>
        </w:tc>
      </w:tr>
      <w:tr>
        <w:tblPrEx>
          <w:shd w:val="clear" w:color="auto" w:fill="ced7e7"/>
        </w:tblPrEx>
        <w:trPr>
          <w:trHeight w:val="293" w:hRule="exact"/>
        </w:trPr>
        <w:tc>
          <w:tcPr>
            <w:tcW w:type="dxa" w:w="28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ind w:left="0" w:firstLine="0"/>
            </w:pPr>
            <w:r>
              <w:rPr>
                <w:rStyle w:val="None"/>
                <w:rFonts w:ascii="Arial" w:hAnsi="Arial"/>
                <w:rtl w:val="0"/>
                <w:lang w:val="en-US"/>
              </w:rPr>
              <w:t xml:space="preserve">4 </w:t>
            </w:r>
            <w:r>
              <w:rPr>
                <w:rStyle w:val="None"/>
                <w:rFonts w:ascii="Arial" w:hAnsi="Arial"/>
                <w:rtl w:val="0"/>
                <w:lang w:val="en-US"/>
              </w:rPr>
              <w:t>Novice</w:t>
            </w: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78"/>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ind w:left="0" w:firstLine="0"/>
            </w:pPr>
            <w:r>
              <w:rPr>
                <w:rStyle w:val="None"/>
                <w:rFonts w:ascii="Arial" w:hAnsi="Arial" w:hint="default"/>
                <w:rtl w:val="0"/>
                <w:lang w:val="en-US"/>
              </w:rPr>
              <w:t>£</w:t>
            </w:r>
          </w:p>
        </w:tc>
      </w:tr>
      <w:tr>
        <w:tblPrEx>
          <w:shd w:val="clear" w:color="auto" w:fill="ced7e7"/>
        </w:tblPrEx>
        <w:trPr>
          <w:trHeight w:val="293" w:hRule="exact"/>
        </w:trPr>
        <w:tc>
          <w:tcPr>
            <w:tcW w:type="dxa" w:w="28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ind w:left="0" w:firstLine="0"/>
            </w:pPr>
            <w:r>
              <w:rPr>
                <w:rStyle w:val="None"/>
                <w:rFonts w:ascii="Arial" w:hAnsi="Arial"/>
                <w:rtl w:val="0"/>
                <w:lang w:val="en-US"/>
              </w:rPr>
              <w:t xml:space="preserve">5 </w:t>
            </w:r>
            <w:r>
              <w:rPr>
                <w:rStyle w:val="None"/>
                <w:rFonts w:ascii="Arial" w:hAnsi="Arial"/>
                <w:rtl w:val="0"/>
                <w:lang w:val="en-US"/>
              </w:rPr>
              <w:t>Intermediate</w:t>
            </w:r>
          </w:p>
        </w:tc>
        <w:tc>
          <w:tcPr>
            <w:tcW w:type="dxa" w:w="97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4778"/>
            <w:vMerge w:val="restart"/>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0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ind w:left="0" w:firstLine="0"/>
            </w:pPr>
            <w:r>
              <w:rPr>
                <w:rStyle w:val="None"/>
                <w:rFonts w:ascii="Arial" w:hAnsi="Arial" w:hint="default"/>
                <w:rtl w:val="0"/>
                <w:lang w:val="en-US"/>
              </w:rPr>
              <w:t>£</w:t>
            </w:r>
          </w:p>
        </w:tc>
      </w:tr>
      <w:tr>
        <w:tblPrEx>
          <w:shd w:val="clear" w:color="auto" w:fill="ced7e7"/>
        </w:tblPrEx>
        <w:trPr>
          <w:trHeight w:val="293" w:hRule="exact"/>
        </w:trPr>
        <w:tc>
          <w:tcPr>
            <w:tcW w:type="dxa" w:w="28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ind w:left="0" w:firstLine="0"/>
            </w:pPr>
            <w:r>
              <w:rPr>
                <w:rStyle w:val="None"/>
                <w:rFonts w:ascii="Arial" w:hAnsi="Arial"/>
                <w:rtl w:val="0"/>
                <w:lang w:val="en-US"/>
              </w:rPr>
              <w:t xml:space="preserve">6 </w:t>
            </w:r>
            <w:r>
              <w:rPr>
                <w:rStyle w:val="None"/>
                <w:rFonts w:ascii="Arial" w:hAnsi="Arial"/>
                <w:rtl w:val="0"/>
                <w:lang w:val="en-US"/>
              </w:rPr>
              <w:t>Intermediate/open</w:t>
            </w:r>
          </w:p>
        </w:tc>
        <w:tc>
          <w:tcPr>
            <w:tcW w:type="dxa" w:w="974"/>
            <w:tcBorders>
              <w:top w:val="single" w:color="000000" w:sz="4" w:space="0" w:shadow="0" w:frame="0"/>
              <w:left w:val="single" w:color="000000" w:sz="4" w:space="0" w:shadow="0" w:frame="0"/>
              <w:bottom w:val="single" w:color="000000" w:sz="4" w:space="0" w:shadow="0" w:frame="0"/>
              <w:right w:val="single" w:color="ffffff" w:sz="8" w:space="0" w:shadow="0" w:frame="0"/>
            </w:tcBorders>
            <w:shd w:val="clear" w:color="auto" w:fill="auto"/>
            <w:tcMar>
              <w:top w:type="dxa" w:w="80"/>
              <w:left w:type="dxa" w:w="80"/>
              <w:bottom w:type="dxa" w:w="80"/>
              <w:right w:type="dxa" w:w="80"/>
            </w:tcMar>
            <w:vAlign w:val="top"/>
          </w:tcPr>
          <w:p/>
        </w:tc>
        <w:tc>
          <w:tcPr>
            <w:tcW w:type="dxa" w:w="4778"/>
            <w:vMerge w:val="continue"/>
            <w:tcBorders>
              <w:top w:val="nil"/>
              <w:left w:val="single" w:color="ffffff" w:sz="8" w:space="0" w:shadow="0" w:frame="0"/>
              <w:bottom w:val="single" w:color="000000" w:sz="4" w:space="0" w:shadow="0" w:frame="0"/>
              <w:right w:val="nil"/>
            </w:tcBorders>
            <w:shd w:val="clear" w:color="auto" w:fill="auto"/>
          </w:tcPr>
          <w:p/>
        </w:tc>
        <w:tc>
          <w:tcPr>
            <w:tcW w:type="dxa" w:w="180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ind w:left="0" w:firstLine="0"/>
            </w:pPr>
            <w:r>
              <w:rPr>
                <w:rStyle w:val="None"/>
                <w:rFonts w:ascii="Arial" w:hAnsi="Arial" w:hint="default"/>
                <w:rtl w:val="0"/>
                <w:lang w:val="en-US"/>
              </w:rPr>
              <w:t>£</w:t>
            </w:r>
          </w:p>
        </w:tc>
      </w:tr>
      <w:tr>
        <w:tblPrEx>
          <w:shd w:val="clear" w:color="auto" w:fill="ced7e7"/>
        </w:tblPrEx>
        <w:trPr>
          <w:trHeight w:val="293" w:hRule="exact"/>
        </w:trPr>
        <w:tc>
          <w:tcPr>
            <w:tcW w:type="dxa" w:w="865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ind w:left="0" w:firstLine="0"/>
              <w:jc w:val="left"/>
            </w:pPr>
            <w:r>
              <w:rPr>
                <w:rtl w:val="0"/>
                <w:lang w:val="en-US"/>
              </w:rPr>
              <w:t xml:space="preserve">7 </w:t>
            </w:r>
            <w:r>
              <w:rPr>
                <w:rStyle w:val="None"/>
                <w:rtl w:val="0"/>
                <w:lang w:val="en-US"/>
              </w:rPr>
              <w:t>Open</w:t>
            </w:r>
          </w:p>
        </w:tc>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ind w:left="0" w:firstLine="0"/>
            </w:pPr>
            <w:r>
              <w:rPr>
                <w:rStyle w:val="None"/>
                <w:rFonts w:ascii="Arial" w:hAnsi="Arial" w:hint="default"/>
                <w:rtl w:val="0"/>
                <w:lang w:val="en-US"/>
              </w:rPr>
              <w:t>£</w:t>
            </w:r>
          </w:p>
        </w:tc>
      </w:tr>
      <w:tr>
        <w:tblPrEx>
          <w:shd w:val="clear" w:color="auto" w:fill="ced7e7"/>
        </w:tblPrEx>
        <w:trPr>
          <w:trHeight w:val="293" w:hRule="exact"/>
        </w:trPr>
        <w:tc>
          <w:tcPr>
            <w:tcW w:type="dxa" w:w="865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120" w:after="200" w:line="276"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14:textOutline w14:w="12700" w14:cap="flat">
                  <w14:noFill/>
                  <w14:miter w14:lim="400000"/>
                </w14:textOutline>
                <w14:textFill>
                  <w14:solidFill>
                    <w14:srgbClr w14:val="000000"/>
                  </w14:solidFill>
                </w14:textFill>
              </w:rPr>
              <w:t>Total</w:t>
            </w:r>
          </w:p>
        </w:tc>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20" w:after="200" w:line="276" w:lineRule="auto"/>
              <w:jc w:val="both"/>
            </w:pPr>
            <w:r>
              <w:rPr>
                <w:rStyle w:val="None"/>
                <w:rFonts w:ascii="Calibri" w:cs="Calibri" w:hAnsi="Calibri" w:eastAsia="Calibri"/>
                <w:sz w:val="22"/>
                <w:szCs w:val="22"/>
                <w:rtl w:val="0"/>
                <w:lang w:val="en-US"/>
              </w:rPr>
              <w:t>£</w:t>
            </w:r>
          </w:p>
        </w:tc>
      </w:tr>
    </w:tbl>
    <w:p>
      <w:pPr>
        <w:pStyle w:val="Body A"/>
        <w:widowControl w:val="0"/>
        <w:spacing w:before="240" w:line="240" w:lineRule="auto"/>
        <w:ind w:left="494" w:hanging="494"/>
        <w:jc w:val="left"/>
      </w:pPr>
    </w:p>
    <w:p>
      <w:pPr>
        <w:pStyle w:val="Body A"/>
        <w:widowControl w:val="0"/>
        <w:spacing w:before="240" w:line="240" w:lineRule="auto"/>
        <w:ind w:left="386" w:hanging="386"/>
        <w:jc w:val="left"/>
      </w:pPr>
      <w:r>
        <w:rPr>
          <w:rStyle w:val="None"/>
          <w:outline w:val="0"/>
          <w:color w:val="c0504d"/>
          <w:rtl w:val="0"/>
          <w:lang w:val="en-US"/>
          <w14:textFill>
            <w14:solidFill>
              <w14:srgbClr w14:val="C0504D"/>
            </w14:solidFill>
          </w14:textFill>
        </w:rPr>
        <w:t>**</w:t>
      </w:r>
      <w:r>
        <w:rPr>
          <w:rtl w:val="0"/>
          <w:lang w:val="en-US"/>
        </w:rPr>
        <w:t xml:space="preserve"> </w:t>
      </w:r>
      <w:r>
        <w:rPr>
          <w:rStyle w:val="None"/>
          <w:outline w:val="0"/>
          <w:color w:val="c0504d"/>
          <w:rtl w:val="0"/>
          <w:lang w:val="en-US"/>
          <w14:textFill>
            <w14:solidFill>
              <w14:srgbClr w14:val="C0504D"/>
            </w14:solidFill>
          </w14:textFill>
        </w:rPr>
        <w:t>When making payment to SoS TREC, please reference the date of the competition and your surname**</w:t>
      </w:r>
    </w:p>
    <w:p>
      <w:pPr>
        <w:pStyle w:val="Body A"/>
        <w:widowControl w:val="0"/>
        <w:spacing w:before="120" w:line="240" w:lineRule="auto"/>
        <w:ind w:hanging="170"/>
      </w:pPr>
    </w:p>
    <w:p>
      <w:pPr>
        <w:pStyle w:val="Body A"/>
        <w:spacing w:before="240"/>
        <w:ind w:left="0" w:firstLine="0"/>
      </w:pPr>
      <w:r>
        <w:rPr>
          <w:rStyle w:val="None"/>
          <w:rtl w:val="0"/>
          <w:lang w:val="en-US"/>
        </w:rPr>
        <w:t>I have read and agree to abide by the CLUB &amp; TREC GB rules</w:t>
      </w:r>
      <w:r>
        <w:rPr>
          <w:rStyle w:val="None"/>
          <w:rtl w:val="0"/>
          <w:lang w:val="en-US"/>
        </w:rPr>
        <w:t>.</w:t>
      </w:r>
      <w:r>
        <w:rPr>
          <w:rStyle w:val="None"/>
          <w:rtl w:val="0"/>
          <w:lang w:val="en-US"/>
        </w:rPr>
        <w:t xml:space="preserve"> Any competitor not complying with the National Government Guidelines may be asked to leave the venue. </w:t>
      </w:r>
    </w:p>
    <w:p>
      <w:pPr>
        <w:pStyle w:val="Body A"/>
        <w:spacing w:before="240"/>
        <w:ind w:left="0" w:firstLine="0"/>
      </w:pPr>
      <w:r>
        <w:rPr>
          <w:rStyle w:val="None"/>
          <w:rtl w:val="0"/>
          <w:lang w:val="en-US"/>
        </w:rPr>
        <w:t xml:space="preserve">I am happy for any photographs taken to be used in event reports and publicity for the club and TREC GB. I further accept and acknowledge that horse riding is by nature a high risk sport and I take part entirely at my own risk. </w:t>
      </w:r>
    </w:p>
    <w:p>
      <w:pPr>
        <w:pStyle w:val="Body A"/>
        <w:spacing w:before="240"/>
        <w:ind w:left="0" w:firstLine="0"/>
        <w:rPr>
          <w:rStyle w:val="None"/>
          <w:rFonts w:ascii="Calibri" w:cs="Calibri" w:hAnsi="Calibri" w:eastAsia="Calibri"/>
          <w:i w:val="1"/>
          <w:iCs w:val="1"/>
        </w:rPr>
      </w:pPr>
      <w:r>
        <w:rPr>
          <w:rStyle w:val="None"/>
          <w:rtl w:val="0"/>
          <w:lang w:val="en-US"/>
        </w:rPr>
        <w:t xml:space="preserve"> Rider under 18 years old.  YES / NO </w:t>
      </w:r>
      <w:r>
        <w:rPr>
          <w:rStyle w:val="None"/>
          <w:rFonts w:ascii="Calibri" w:cs="Calibri" w:hAnsi="Calibri" w:eastAsia="Calibri"/>
          <w:i w:val="1"/>
          <w:iCs w:val="1"/>
          <w:rtl w:val="0"/>
          <w:lang w:val="en-US"/>
        </w:rPr>
        <w:t>If the competitor is under 16 a parent or guardian must sign.  A parental consent form must also be sent for any riders under 16.</w:t>
      </w:r>
    </w:p>
    <w:p>
      <w:pPr>
        <w:pStyle w:val="Body A"/>
        <w:spacing w:before="240"/>
        <w:ind w:left="0" w:firstLine="0"/>
      </w:pPr>
      <w:r>
        <w:rPr>
          <w:rStyle w:val="None"/>
          <w:rtl w:val="0"/>
          <w:lang w:val="en-US"/>
        </w:rPr>
        <w:t>Please sign and date ........................................................................................................................................</w:t>
        <w:br w:type="page"/>
      </w:r>
    </w:p>
    <w:p>
      <w:pPr>
        <w:pStyle w:val="Body A"/>
        <w:spacing w:before="240"/>
        <w:ind w:left="0" w:firstLine="0"/>
      </w:pPr>
    </w:p>
    <w:p>
      <w:pPr>
        <w:pStyle w:val="Body A"/>
        <w:spacing w:after="0"/>
        <w:ind w:left="0" w:firstLine="0"/>
      </w:pPr>
    </w:p>
    <w:p>
      <w:pPr>
        <w:pStyle w:val="Default"/>
        <w:rPr>
          <w:rStyle w:val="None"/>
          <w:b w:val="1"/>
          <w:bCs w:val="1"/>
          <w:outline w:val="0"/>
          <w:color w:val="00b050"/>
          <w:sz w:val="22"/>
          <w:szCs w:val="22"/>
          <w:u w:color="00b050"/>
          <w14:textFill>
            <w14:solidFill>
              <w14:srgbClr w14:val="00B050"/>
            </w14:solidFill>
          </w14:textFill>
        </w:rPr>
      </w:pPr>
      <w:r>
        <w:rPr>
          <w:rStyle w:val="None"/>
          <w:b w:val="1"/>
          <w:bCs w:val="1"/>
          <w:outline w:val="0"/>
          <w:color w:val="00b050"/>
          <w:sz w:val="22"/>
          <w:szCs w:val="22"/>
          <w:u w:color="00b050"/>
          <w:rtl w:val="0"/>
          <w:lang w:val="en-US"/>
          <w14:textFill>
            <w14:solidFill>
              <w14:srgbClr w14:val="00B050"/>
            </w14:solidFill>
          </w14:textFill>
        </w:rPr>
        <w:t>These competitions will be affiliated to SoS TREC winter league 202</w:t>
      </w:r>
      <w:r>
        <w:rPr>
          <w:rStyle w:val="None"/>
          <w:b w:val="1"/>
          <w:bCs w:val="1"/>
          <w:outline w:val="0"/>
          <w:color w:val="00b050"/>
          <w:sz w:val="22"/>
          <w:szCs w:val="22"/>
          <w:u w:color="00b050"/>
          <w:rtl w:val="0"/>
          <w:lang w:val="en-US"/>
          <w14:textFill>
            <w14:solidFill>
              <w14:srgbClr w14:val="00B050"/>
            </w14:solidFill>
          </w14:textFill>
        </w:rPr>
        <w:t>3</w:t>
      </w:r>
      <w:r>
        <w:rPr>
          <w:rStyle w:val="None"/>
          <w:b w:val="1"/>
          <w:bCs w:val="1"/>
          <w:outline w:val="0"/>
          <w:color w:val="00b050"/>
          <w:sz w:val="22"/>
          <w:szCs w:val="22"/>
          <w:u w:color="00b050"/>
          <w:rtl w:val="0"/>
          <w:lang w:val="en-US"/>
          <w14:textFill>
            <w14:solidFill>
              <w14:srgbClr w14:val="00B050"/>
            </w14:solidFill>
          </w14:textFill>
        </w:rPr>
        <w:t>/202</w:t>
      </w:r>
      <w:r>
        <w:rPr>
          <w:rStyle w:val="None"/>
          <w:b w:val="1"/>
          <w:bCs w:val="1"/>
          <w:outline w:val="0"/>
          <w:color w:val="00b050"/>
          <w:sz w:val="22"/>
          <w:szCs w:val="22"/>
          <w:u w:color="00b050"/>
          <w:rtl w:val="0"/>
          <w:lang w:val="en-US"/>
          <w14:textFill>
            <w14:solidFill>
              <w14:srgbClr w14:val="00B050"/>
            </w14:solidFill>
          </w14:textFill>
        </w:rPr>
        <w:t>4</w:t>
      </w:r>
      <w:r>
        <w:rPr>
          <w:rStyle w:val="None"/>
          <w:b w:val="1"/>
          <w:bCs w:val="1"/>
          <w:outline w:val="0"/>
          <w:color w:val="00b050"/>
          <w:sz w:val="22"/>
          <w:szCs w:val="22"/>
          <w:u w:color="00b050"/>
          <w:rtl w:val="0"/>
          <w:lang w:val="en-US"/>
          <w14:textFill>
            <w14:solidFill>
              <w14:srgbClr w14:val="00B050"/>
            </w14:solidFill>
          </w14:textFill>
        </w:rPr>
        <w:t xml:space="preserve"> with placings from 1st to 6th gaining 6 points down to 1 point. Competitions from both venues, Hyndshawland and Barstobrick will count. Details will follow shortly for this.You have to be a member of SoS TREC for points to count and they cannot be backdated.</w:t>
      </w:r>
    </w:p>
    <w:p>
      <w:pPr>
        <w:pStyle w:val="Default"/>
        <w:rPr>
          <w:rStyle w:val="None"/>
          <w:outline w:val="0"/>
          <w:color w:val="00b050"/>
          <w:u w:color="00b050"/>
          <w14:textFill>
            <w14:solidFill>
              <w14:srgbClr w14:val="00B050"/>
            </w14:solidFill>
          </w14:textFill>
        </w:rPr>
      </w:pPr>
    </w:p>
    <w:p>
      <w:pPr>
        <w:pStyle w:val="Default"/>
        <w:rPr>
          <w:rStyle w:val="None"/>
          <w:b w:val="1"/>
          <w:bCs w:val="1"/>
          <w:outline w:val="0"/>
          <w:color w:val="00b050"/>
          <w:sz w:val="22"/>
          <w:szCs w:val="22"/>
          <w:u w:color="00b050"/>
          <w14:textFill>
            <w14:solidFill>
              <w14:srgbClr w14:val="00B050"/>
            </w14:solidFill>
          </w14:textFill>
        </w:rPr>
      </w:pPr>
    </w:p>
    <w:p>
      <w:pPr>
        <w:pStyle w:val="Default"/>
        <w:rPr>
          <w:rStyle w:val="None"/>
          <w:b w:val="1"/>
          <w:bCs w:val="1"/>
          <w:sz w:val="22"/>
          <w:szCs w:val="22"/>
        </w:rPr>
      </w:pPr>
      <w:r>
        <w:rPr>
          <w:rStyle w:val="None"/>
          <w:b w:val="1"/>
          <w:bCs w:val="1"/>
          <w:sz w:val="22"/>
          <w:szCs w:val="22"/>
          <w:rtl w:val="0"/>
          <w:lang w:val="en-US"/>
        </w:rPr>
        <w:t>GENERAL RULES &amp; CONDITIONS</w:t>
      </w:r>
    </w:p>
    <w:p>
      <w:pPr>
        <w:pStyle w:val="Default"/>
        <w:rPr>
          <w:rStyle w:val="None"/>
          <w:sz w:val="22"/>
          <w:szCs w:val="22"/>
        </w:rPr>
      </w:pPr>
    </w:p>
    <w:p>
      <w:pPr>
        <w:pStyle w:val="Default"/>
        <w:rPr>
          <w:rStyle w:val="None"/>
          <w:sz w:val="22"/>
          <w:szCs w:val="22"/>
        </w:rPr>
      </w:pPr>
      <w:r>
        <w:rPr>
          <w:rStyle w:val="None"/>
          <w:sz w:val="22"/>
          <w:szCs w:val="22"/>
          <w:rtl w:val="0"/>
          <w:lang w:val="en-US"/>
        </w:rPr>
        <w:t xml:space="preserve">Placing will be decided with the rider gaining the highest combined score from the PTV and MA phases taking the first prize. In the event of equality the highest score from PTV will take precedence. </w:t>
      </w:r>
    </w:p>
    <w:p>
      <w:pPr>
        <w:pStyle w:val="Default"/>
        <w:rPr>
          <w:rStyle w:val="None"/>
          <w:sz w:val="22"/>
          <w:szCs w:val="22"/>
        </w:rPr>
      </w:pPr>
      <w:r>
        <w:rPr>
          <w:rStyle w:val="None"/>
          <w:sz w:val="22"/>
          <w:szCs w:val="22"/>
          <w:rtl w:val="0"/>
          <w:lang w:val="en-US"/>
        </w:rPr>
        <w:t xml:space="preserve">RULES AS PER THE TREC GB RULEBOOK AVAILABLE TO DOWNLOAD FROM </w:t>
      </w:r>
      <w:r>
        <w:rPr>
          <w:rStyle w:val="Hyperlink.2"/>
        </w:rPr>
        <w:fldChar w:fldCharType="begin" w:fldLock="0"/>
      </w:r>
      <w:r>
        <w:rPr>
          <w:rStyle w:val="Hyperlink.2"/>
        </w:rPr>
        <w:instrText xml:space="preserve"> HYPERLINK "http://WWW.TRECGB.COM"</w:instrText>
      </w:r>
      <w:r>
        <w:rPr>
          <w:rStyle w:val="Hyperlink.2"/>
        </w:rPr>
        <w:fldChar w:fldCharType="separate" w:fldLock="0"/>
      </w:r>
      <w:r>
        <w:rPr>
          <w:rStyle w:val="Hyperlink.2"/>
          <w:rtl w:val="0"/>
        </w:rPr>
        <w:t>WWW.TRECGB.COM</w:t>
      </w:r>
      <w:r>
        <w:rPr/>
        <w:fldChar w:fldCharType="end" w:fldLock="0"/>
      </w:r>
      <w:r>
        <w:rPr>
          <w:rStyle w:val="None"/>
          <w:sz w:val="22"/>
          <w:szCs w:val="22"/>
          <w:rtl w:val="0"/>
          <w:lang w:val="en-US"/>
        </w:rPr>
        <w:t xml:space="preserve"> </w:t>
      </w:r>
    </w:p>
    <w:p>
      <w:pPr>
        <w:pStyle w:val="Default"/>
        <w:rPr>
          <w:rStyle w:val="None"/>
          <w:sz w:val="22"/>
          <w:szCs w:val="22"/>
        </w:rPr>
      </w:pPr>
    </w:p>
    <w:p>
      <w:pPr>
        <w:pStyle w:val="Default"/>
        <w:rPr>
          <w:rStyle w:val="None"/>
          <w:sz w:val="22"/>
          <w:szCs w:val="22"/>
        </w:rPr>
      </w:pPr>
      <w:r>
        <w:rPr>
          <w:rStyle w:val="None"/>
          <w:sz w:val="22"/>
          <w:szCs w:val="22"/>
          <w:rtl w:val="0"/>
          <w:lang w:val="en-US"/>
        </w:rPr>
        <w:t xml:space="preserve">1. Competitions are open to all horses and ponies providing that they are a minimum of 4 years old for ridden classes and 1 year old for in hand classes. </w:t>
      </w:r>
    </w:p>
    <w:p>
      <w:pPr>
        <w:pStyle w:val="Default"/>
        <w:rPr>
          <w:rStyle w:val="None"/>
          <w:sz w:val="22"/>
          <w:szCs w:val="22"/>
        </w:rPr>
      </w:pPr>
      <w:r>
        <w:rPr>
          <w:rStyle w:val="None"/>
          <w:sz w:val="22"/>
          <w:szCs w:val="22"/>
          <w:rtl w:val="0"/>
          <w:lang w:val="en-US"/>
        </w:rPr>
        <w:t xml:space="preserve">2. Riders any age, juniors may ride horses and seniors may ride ponies. </w:t>
      </w:r>
    </w:p>
    <w:p>
      <w:pPr>
        <w:pStyle w:val="Default"/>
        <w:rPr>
          <w:rStyle w:val="None"/>
        </w:rPr>
      </w:pPr>
      <w:r>
        <w:rPr>
          <w:rStyle w:val="None"/>
          <w:sz w:val="22"/>
          <w:szCs w:val="22"/>
          <w:rtl w:val="0"/>
          <w:lang w:val="en-US"/>
        </w:rPr>
        <w:t>3. No rider will be permitted to start any phase of the event unless wearing a correctly fitted hard hat with the chin strap correctly fastened meeting one or more of the current standards as listed below:</w:t>
      </w:r>
    </w:p>
    <w:tbl>
      <w:tblPr>
        <w:tblW w:w="8078"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078"/>
      </w:tblGrid>
      <w:tr>
        <w:tblPrEx>
          <w:shd w:val="clear" w:color="auto" w:fill="ced7e7"/>
        </w:tblPrEx>
        <w:trPr>
          <w:trHeight w:val="1140" w:hRule="atLeast"/>
        </w:trPr>
        <w:tc>
          <w:tcPr>
            <w:tcW w:type="dxa" w:w="8078"/>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ind w:left="0" w:firstLine="0"/>
              <w:jc w:val="left"/>
              <w:rPr>
                <w:rStyle w:val="None"/>
                <w:sz w:val="24"/>
                <w:szCs w:val="24"/>
                <w:lang w:val="en-US"/>
              </w:rPr>
            </w:pPr>
            <w:r>
              <w:rPr>
                <w:rStyle w:val="None"/>
                <w:sz w:val="24"/>
                <w:szCs w:val="24"/>
                <w:rtl w:val="0"/>
                <w:lang w:val="en-US"/>
              </w:rPr>
              <w:t> </w:t>
            </w:r>
            <w:r>
              <w:rPr>
                <w:rStyle w:val="None"/>
                <w:sz w:val="24"/>
                <w:szCs w:val="24"/>
                <w:rtl w:val="0"/>
                <w:lang w:val="en-US"/>
              </w:rPr>
              <w:t>PAS 015 2011</w:t>
            </w:r>
            <w:r>
              <w:rPr>
                <w:rStyle w:val="None"/>
                <w:sz w:val="24"/>
                <w:szCs w:val="24"/>
                <w:rtl w:val="0"/>
                <w:lang w:val="en-US"/>
              </w:rPr>
              <w:t xml:space="preserve"> </w:t>
            </w:r>
            <w:r>
              <w:rPr>
                <w:rStyle w:val="None"/>
                <w:sz w:val="24"/>
                <w:szCs w:val="24"/>
                <w:rtl w:val="0"/>
                <w:lang w:val="en-US"/>
              </w:rPr>
              <w:t>provided it has a BSI Kitemark OR an Inspec IC Mark</w:t>
            </w:r>
          </w:p>
          <w:p>
            <w:pPr>
              <w:pStyle w:val="Body A"/>
              <w:spacing w:after="0" w:line="240" w:lineRule="auto"/>
              <w:ind w:left="0" w:firstLine="0"/>
              <w:jc w:val="left"/>
            </w:pPr>
            <w:r>
              <w:rPr>
                <w:rStyle w:val="None"/>
                <w:sz w:val="24"/>
                <w:szCs w:val="24"/>
                <w:rtl w:val="0"/>
                <w:lang w:val="en-US"/>
              </w:rPr>
              <w:br w:type="textWrapping"/>
              <w:t> </w:t>
            </w:r>
            <w:r>
              <w:rPr>
                <w:rStyle w:val="None"/>
                <w:sz w:val="24"/>
                <w:szCs w:val="24"/>
                <w:rtl w:val="0"/>
                <w:lang w:val="en-US"/>
              </w:rPr>
              <w:t xml:space="preserve">VG1 01.040 (2014-12) provided it has a BSI Kitemark OR an Inspec IC Mark </w:t>
            </w:r>
          </w:p>
        </w:tc>
      </w:tr>
      <w:tr>
        <w:tblPrEx>
          <w:shd w:val="clear" w:color="auto" w:fill="ced7e7"/>
        </w:tblPrEx>
        <w:trPr>
          <w:trHeight w:val="300" w:hRule="atLeast"/>
        </w:trPr>
        <w:tc>
          <w:tcPr>
            <w:tcW w:type="dxa" w:w="8078"/>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ind w:left="0" w:firstLine="0"/>
              <w:jc w:val="left"/>
            </w:pPr>
            <w:r>
              <w:rPr>
                <w:rStyle w:val="None"/>
                <w:sz w:val="24"/>
                <w:szCs w:val="24"/>
                <w:rtl w:val="0"/>
                <w:lang w:val="en-US"/>
              </w:rPr>
              <w:t>EN1384:2023 and must have a BSI Kitemark or Inspec IC Mark</w:t>
            </w:r>
          </w:p>
        </w:tc>
      </w:tr>
      <w:tr>
        <w:tblPrEx>
          <w:shd w:val="clear" w:color="auto" w:fill="ced7e7"/>
        </w:tblPrEx>
        <w:trPr>
          <w:trHeight w:val="300" w:hRule="atLeast"/>
        </w:trPr>
        <w:tc>
          <w:tcPr>
            <w:tcW w:type="dxa" w:w="8078"/>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ind w:left="0" w:firstLine="0"/>
              <w:jc w:val="left"/>
            </w:pPr>
            <w:r>
              <w:rPr>
                <w:rStyle w:val="None"/>
                <w:sz w:val="24"/>
                <w:szCs w:val="24"/>
                <w:rtl w:val="0"/>
                <w:lang w:val="en-US"/>
              </w:rPr>
              <w:t>ASTM F1163 (2004a or 04a onwards), providing it has an SEI mark</w:t>
            </w:r>
            <w:r>
              <w:rPr>
                <w:rStyle w:val="None"/>
                <w:sz w:val="24"/>
                <w:szCs w:val="24"/>
                <w:rtl w:val="0"/>
                <w:lang w:val="en-US"/>
              </w:rPr>
              <w:t> </w:t>
            </w:r>
          </w:p>
        </w:tc>
      </w:tr>
      <w:tr>
        <w:tblPrEx>
          <w:shd w:val="clear" w:color="auto" w:fill="ced7e7"/>
        </w:tblPrEx>
        <w:trPr>
          <w:trHeight w:val="300" w:hRule="atLeast"/>
        </w:trPr>
        <w:tc>
          <w:tcPr>
            <w:tcW w:type="dxa" w:w="8078"/>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ind w:left="0" w:firstLine="0"/>
              <w:jc w:val="left"/>
            </w:pPr>
            <w:r>
              <w:rPr>
                <w:rStyle w:val="None"/>
                <w:sz w:val="24"/>
                <w:szCs w:val="24"/>
                <w:rtl w:val="0"/>
                <w:lang w:val="en-US"/>
              </w:rPr>
              <w:t>SNELL E2016, providing it has a SNELL label and number</w:t>
            </w:r>
            <w:r>
              <w:rPr>
                <w:rStyle w:val="None"/>
                <w:sz w:val="24"/>
                <w:szCs w:val="24"/>
                <w:rtl w:val="0"/>
                <w:lang w:val="en-US"/>
              </w:rPr>
              <w:t> </w:t>
            </w:r>
          </w:p>
        </w:tc>
      </w:tr>
      <w:tr>
        <w:tblPrEx>
          <w:shd w:val="clear" w:color="auto" w:fill="ced7e7"/>
        </w:tblPrEx>
        <w:trPr>
          <w:trHeight w:val="580" w:hRule="atLeast"/>
        </w:trPr>
        <w:tc>
          <w:tcPr>
            <w:tcW w:type="dxa" w:w="8078"/>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ind w:left="0" w:firstLine="0"/>
              <w:jc w:val="left"/>
            </w:pPr>
            <w:r>
              <w:rPr>
                <w:rStyle w:val="None"/>
                <w:sz w:val="24"/>
                <w:szCs w:val="24"/>
                <w:rtl w:val="0"/>
                <w:lang w:val="en-US"/>
              </w:rPr>
              <w:t>AS/NZS 3838 (2006 onwards), providing it has an SAI Global mark</w:t>
            </w:r>
            <w:r>
              <w:rPr>
                <w:rStyle w:val="None"/>
                <w:sz w:val="24"/>
                <w:szCs w:val="24"/>
                <w:lang w:val="en-US"/>
              </w:rPr>
            </w:r>
          </w:p>
        </w:tc>
      </w:tr>
    </w:tbl>
    <w:p>
      <w:pPr>
        <w:pStyle w:val="Default"/>
        <w:widowControl w:val="0"/>
        <w:spacing w:line="240" w:lineRule="auto"/>
        <w:ind w:left="324" w:hanging="324"/>
        <w:jc w:val="left"/>
        <w:rPr>
          <w:rStyle w:val="None"/>
          <w:b w:val="1"/>
          <w:bCs w:val="1"/>
          <w:sz w:val="22"/>
          <w:szCs w:val="22"/>
        </w:rPr>
      </w:pPr>
    </w:p>
    <w:p>
      <w:pPr>
        <w:pStyle w:val="Default"/>
        <w:rPr>
          <w:rStyle w:val="None"/>
          <w:sz w:val="22"/>
          <w:szCs w:val="22"/>
        </w:rPr>
      </w:pPr>
      <w:r>
        <w:rPr>
          <w:rStyle w:val="None"/>
          <w:sz w:val="22"/>
          <w:szCs w:val="22"/>
          <w:rtl w:val="0"/>
          <w:lang w:val="en-US"/>
        </w:rPr>
        <w:t>4. Riders may choose to wear a body protector during any phase of the competition. If worn, Beta 3 2009</w:t>
      </w:r>
      <w:r>
        <w:rPr>
          <w:rStyle w:val="None"/>
          <w:sz w:val="22"/>
          <w:szCs w:val="22"/>
          <w:rtl w:val="0"/>
          <w:lang w:val="en-US"/>
        </w:rPr>
        <w:t xml:space="preserve"> is valid until the end of 2023 (if use is mandatory). From 1st January 2024</w:t>
      </w:r>
      <w:r>
        <w:rPr>
          <w:rStyle w:val="None"/>
          <w:sz w:val="22"/>
          <w:szCs w:val="22"/>
          <w:rtl w:val="0"/>
          <w:lang w:val="en-US"/>
        </w:rPr>
        <w:t xml:space="preserve"> </w:t>
      </w:r>
      <w:r>
        <w:rPr>
          <w:rStyle w:val="None"/>
          <w:sz w:val="22"/>
          <w:szCs w:val="22"/>
          <w:rtl w:val="0"/>
          <w:lang w:val="en-US"/>
        </w:rPr>
        <w:t xml:space="preserve">a BETA level 3 blue label </w:t>
      </w:r>
      <w:r>
        <w:rPr>
          <w:rStyle w:val="None"/>
          <w:sz w:val="22"/>
          <w:szCs w:val="22"/>
          <w:rtl w:val="0"/>
          <w:lang w:val="en-US"/>
        </w:rPr>
        <w:t>2018 standard is strongly recommended</w:t>
      </w:r>
      <w:r>
        <w:rPr>
          <w:rStyle w:val="None"/>
          <w:sz w:val="22"/>
          <w:szCs w:val="22"/>
          <w:rtl w:val="0"/>
          <w:lang w:val="en-US"/>
        </w:rPr>
        <w:t xml:space="preserve"> (if use is mandatory)</w:t>
      </w:r>
      <w:r>
        <w:rPr>
          <w:rStyle w:val="None"/>
          <w:sz w:val="22"/>
          <w:szCs w:val="22"/>
          <w:rtl w:val="0"/>
          <w:lang w:val="en-US"/>
        </w:rPr>
        <w:t xml:space="preserve"> </w:t>
      </w:r>
    </w:p>
    <w:p>
      <w:pPr>
        <w:pStyle w:val="Default"/>
        <w:rPr>
          <w:rStyle w:val="None"/>
          <w:sz w:val="22"/>
          <w:szCs w:val="22"/>
        </w:rPr>
      </w:pPr>
      <w:r>
        <w:rPr>
          <w:rStyle w:val="None"/>
          <w:sz w:val="22"/>
          <w:szCs w:val="22"/>
          <w:rtl w:val="0"/>
          <w:lang w:val="en-US"/>
        </w:rPr>
        <w:t xml:space="preserve">5. Tack &amp; dress informal but safe. Riders must wear suitable riding footwear. </w:t>
      </w:r>
    </w:p>
    <w:p>
      <w:pPr>
        <w:pStyle w:val="Default"/>
        <w:rPr>
          <w:rStyle w:val="None"/>
          <w:sz w:val="22"/>
          <w:szCs w:val="22"/>
        </w:rPr>
      </w:pPr>
      <w:r>
        <w:rPr>
          <w:rStyle w:val="None"/>
          <w:sz w:val="22"/>
          <w:szCs w:val="22"/>
          <w:rtl w:val="0"/>
          <w:lang w:val="en-US"/>
        </w:rPr>
        <w:t xml:space="preserve">6. Standing Martingales and other fixed reins are forbidden. If a running martingale is used, horse must be led from headcollar and lead rope for led PTV obstacles. </w:t>
      </w:r>
    </w:p>
    <w:p>
      <w:pPr>
        <w:pStyle w:val="Default"/>
        <w:rPr>
          <w:rStyle w:val="None"/>
          <w:sz w:val="22"/>
          <w:szCs w:val="22"/>
        </w:rPr>
      </w:pPr>
      <w:r>
        <w:rPr>
          <w:rStyle w:val="None"/>
          <w:sz w:val="22"/>
          <w:szCs w:val="22"/>
          <w:rtl w:val="0"/>
          <w:lang w:val="en-US"/>
        </w:rPr>
        <w:t xml:space="preserve">7. Whips must not exceed 75cms. Spurs, if worn, must be rounded, not exceeding 3.5cms in length and must not point upwards. </w:t>
      </w:r>
    </w:p>
    <w:p>
      <w:pPr>
        <w:pStyle w:val="Default"/>
        <w:rPr>
          <w:rStyle w:val="None"/>
          <w:sz w:val="22"/>
          <w:szCs w:val="22"/>
        </w:rPr>
      </w:pPr>
      <w:r>
        <w:rPr>
          <w:rStyle w:val="None"/>
          <w:sz w:val="22"/>
          <w:szCs w:val="22"/>
          <w:rtl w:val="0"/>
          <w:lang w:val="en-US"/>
        </w:rPr>
        <w:t>8. The judges and officials decision is final and must be complied with at all times. Un- corrected error on PTV course will result in a ZERO score for the PTV.</w:t>
      </w:r>
    </w:p>
    <w:p>
      <w:pPr>
        <w:pStyle w:val="Default"/>
        <w:rPr>
          <w:rStyle w:val="None"/>
          <w:sz w:val="22"/>
          <w:szCs w:val="22"/>
        </w:rPr>
      </w:pPr>
      <w:r>
        <w:rPr>
          <w:rStyle w:val="None"/>
          <w:sz w:val="22"/>
          <w:szCs w:val="22"/>
          <w:rtl w:val="0"/>
          <w:lang w:val="en-US"/>
        </w:rPr>
        <w:t>Elimination may result for any of the following reasons: excessive use of whip, abusive language, dangerous riding,</w:t>
      </w:r>
    </w:p>
    <w:p>
      <w:pPr>
        <w:pStyle w:val="Body Text"/>
        <w:tabs>
          <w:tab w:val="left" w:pos="1568"/>
        </w:tabs>
        <w:ind w:left="0" w:firstLine="0"/>
        <w:rPr>
          <w:rStyle w:val="None"/>
          <w:b w:val="1"/>
          <w:bCs w:val="1"/>
          <w:sz w:val="28"/>
          <w:szCs w:val="28"/>
        </w:rPr>
      </w:pPr>
    </w:p>
    <w:p>
      <w:pPr>
        <w:pStyle w:val="Body Text"/>
        <w:tabs>
          <w:tab w:val="left" w:pos="1568"/>
        </w:tabs>
        <w:ind w:left="0" w:firstLine="0"/>
        <w:rPr>
          <w:rStyle w:val="None"/>
          <w:b w:val="1"/>
          <w:bCs w:val="1"/>
          <w:sz w:val="28"/>
          <w:szCs w:val="28"/>
        </w:rPr>
      </w:pPr>
    </w:p>
    <w:p>
      <w:pPr>
        <w:pStyle w:val="Body Text"/>
        <w:tabs>
          <w:tab w:val="left" w:pos="1568"/>
        </w:tabs>
        <w:ind w:left="0" w:firstLine="0"/>
        <w:rPr>
          <w:rStyle w:val="None"/>
          <w:b w:val="1"/>
          <w:bCs w:val="1"/>
          <w:sz w:val="28"/>
          <w:szCs w:val="28"/>
        </w:rPr>
      </w:pPr>
    </w:p>
    <w:p>
      <w:pPr>
        <w:pStyle w:val="Default"/>
        <w:rPr>
          <w:rStyle w:val="None"/>
          <w:b w:val="1"/>
          <w:bCs w:val="1"/>
          <w:outline w:val="0"/>
          <w:color w:val="00b050"/>
          <w:sz w:val="22"/>
          <w:szCs w:val="22"/>
          <w:u w:color="00b050"/>
          <w14:textFill>
            <w14:solidFill>
              <w14:srgbClr w14:val="00B050"/>
            </w14:solidFill>
          </w14:textFill>
        </w:rPr>
      </w:pPr>
      <w:r>
        <w:rPr>
          <w:rStyle w:val="None"/>
          <w:b w:val="1"/>
          <w:bCs w:val="1"/>
          <w:outline w:val="0"/>
          <w:color w:val="00b050"/>
          <w:sz w:val="22"/>
          <w:szCs w:val="22"/>
          <w:u w:color="00b050"/>
          <w:rtl w:val="0"/>
          <w:lang w:val="en-US"/>
          <w14:textFill>
            <w14:solidFill>
              <w14:srgbClr w14:val="00B050"/>
            </w14:solidFill>
          </w14:textFill>
        </w:rPr>
        <w:t>SoS TREC take the health and well being of all who attend our competitions and special precautions and practices will be in force during the current Corona Virus pandemic.</w:t>
      </w:r>
    </w:p>
    <w:p>
      <w:pPr>
        <w:pStyle w:val="Default"/>
        <w:rPr>
          <w:rStyle w:val="None"/>
          <w:b w:val="1"/>
          <w:bCs w:val="1"/>
          <w:outline w:val="0"/>
          <w:color w:val="00b050"/>
          <w:sz w:val="22"/>
          <w:szCs w:val="22"/>
          <w:u w:color="00b050"/>
          <w14:textFill>
            <w14:solidFill>
              <w14:srgbClr w14:val="00B050"/>
            </w14:solidFill>
          </w14:textFill>
        </w:rPr>
      </w:pPr>
      <w:r>
        <w:rPr>
          <w:rStyle w:val="None"/>
          <w:b w:val="1"/>
          <w:bCs w:val="1"/>
          <w:outline w:val="0"/>
          <w:color w:val="00b050"/>
          <w:sz w:val="22"/>
          <w:szCs w:val="22"/>
          <w:u w:color="00b050"/>
          <w:rtl w:val="0"/>
          <w:lang w:val="en-US"/>
          <w14:textFill>
            <w14:solidFill>
              <w14:srgbClr w14:val="00B050"/>
            </w14:solidFill>
          </w14:textFill>
        </w:rPr>
        <w:t>Please note the following:</w:t>
      </w:r>
    </w:p>
    <w:p>
      <w:pPr>
        <w:pStyle w:val="Default"/>
        <w:numPr>
          <w:ilvl w:val="0"/>
          <w:numId w:val="4"/>
        </w:numPr>
        <w:bidi w:val="0"/>
        <w:ind w:right="0"/>
        <w:jc w:val="both"/>
        <w:rPr>
          <w:sz w:val="22"/>
          <w:szCs w:val="22"/>
          <w:rtl w:val="0"/>
          <w:lang w:val="en-US"/>
        </w:rPr>
      </w:pPr>
      <w:r>
        <w:rPr>
          <w:rStyle w:val="None"/>
          <w:b w:val="1"/>
          <w:bCs w:val="1"/>
          <w:outline w:val="0"/>
          <w:color w:val="00b050"/>
          <w:sz w:val="22"/>
          <w:szCs w:val="22"/>
          <w:u w:color="00b050"/>
          <w:rtl w:val="0"/>
          <w:lang w:val="en-US"/>
          <w14:textFill>
            <w14:solidFill>
              <w14:srgbClr w14:val="00B050"/>
            </w14:solidFill>
          </w14:textFill>
        </w:rPr>
        <w:t>Please obey the directions of the parking attendant.</w:t>
      </w:r>
    </w:p>
    <w:p>
      <w:pPr>
        <w:pStyle w:val="Default"/>
        <w:numPr>
          <w:ilvl w:val="0"/>
          <w:numId w:val="4"/>
        </w:numPr>
        <w:bidi w:val="0"/>
        <w:ind w:right="0"/>
        <w:jc w:val="both"/>
        <w:rPr>
          <w:sz w:val="22"/>
          <w:szCs w:val="22"/>
          <w:rtl w:val="0"/>
          <w:lang w:val="en-US"/>
        </w:rPr>
      </w:pPr>
      <w:r>
        <w:rPr>
          <w:rStyle w:val="None"/>
          <w:b w:val="1"/>
          <w:bCs w:val="1"/>
          <w:outline w:val="0"/>
          <w:color w:val="00b050"/>
          <w:sz w:val="22"/>
          <w:szCs w:val="22"/>
          <w:u w:color="00b050"/>
          <w:rtl w:val="0"/>
          <w:lang w:val="en-US"/>
          <w14:textFill>
            <w14:solidFill>
              <w14:srgbClr w14:val="00B050"/>
            </w14:solidFill>
          </w14:textFill>
        </w:rPr>
        <w:t>Please do not tie your hay nets to the outside of your vehicles and tidy up any muck with your own poop scoops from the yard. Do NOT muck out your trailers or lorries at the venue. Take it home with you.</w:t>
      </w:r>
    </w:p>
    <w:p>
      <w:pPr>
        <w:pStyle w:val="Default"/>
        <w:numPr>
          <w:ilvl w:val="0"/>
          <w:numId w:val="4"/>
        </w:numPr>
        <w:bidi w:val="0"/>
        <w:ind w:right="0"/>
        <w:jc w:val="both"/>
        <w:rPr>
          <w:sz w:val="22"/>
          <w:szCs w:val="22"/>
          <w:rtl w:val="0"/>
          <w:lang w:val="en-US"/>
        </w:rPr>
      </w:pPr>
      <w:r>
        <w:rPr>
          <w:rStyle w:val="None"/>
          <w:b w:val="1"/>
          <w:bCs w:val="1"/>
          <w:outline w:val="0"/>
          <w:color w:val="00b050"/>
          <w:sz w:val="22"/>
          <w:szCs w:val="22"/>
          <w:u w:color="00b050"/>
          <w:rtl w:val="0"/>
          <w:lang w:val="en-US"/>
          <w14:textFill>
            <w14:solidFill>
              <w14:srgbClr w14:val="00B050"/>
            </w14:solidFill>
          </w14:textFill>
        </w:rPr>
        <w:t>Please try not to tie your horses outside your trailers and lorries. There may not be room.</w:t>
      </w:r>
    </w:p>
    <w:p>
      <w:pPr>
        <w:pStyle w:val="Default"/>
        <w:numPr>
          <w:ilvl w:val="0"/>
          <w:numId w:val="4"/>
        </w:numPr>
        <w:bidi w:val="0"/>
        <w:ind w:right="0"/>
        <w:jc w:val="both"/>
        <w:rPr>
          <w:sz w:val="22"/>
          <w:szCs w:val="22"/>
          <w:rtl w:val="0"/>
          <w:lang w:val="en-US"/>
        </w:rPr>
      </w:pPr>
      <w:r>
        <w:rPr>
          <w:rStyle w:val="None"/>
          <w:b w:val="1"/>
          <w:bCs w:val="1"/>
          <w:outline w:val="0"/>
          <w:color w:val="00b050"/>
          <w:sz w:val="22"/>
          <w:szCs w:val="22"/>
          <w:u w:color="00b050"/>
          <w:rtl w:val="0"/>
          <w:lang w:val="en-US"/>
          <w14:textFill>
            <w14:solidFill>
              <w14:srgbClr w14:val="00B050"/>
            </w14:solidFill>
          </w14:textFill>
        </w:rPr>
        <w:t>Please be ready to go on your allotted time. The organisers will try their best to keep to time.</w:t>
      </w:r>
    </w:p>
    <w:p>
      <w:pPr>
        <w:pStyle w:val="Default"/>
        <w:numPr>
          <w:ilvl w:val="0"/>
          <w:numId w:val="4"/>
        </w:numPr>
        <w:bidi w:val="0"/>
        <w:ind w:right="0"/>
        <w:jc w:val="both"/>
        <w:rPr>
          <w:sz w:val="22"/>
          <w:szCs w:val="22"/>
          <w:rtl w:val="0"/>
          <w:lang w:val="en-US"/>
        </w:rPr>
      </w:pPr>
      <w:r>
        <w:rPr>
          <w:rStyle w:val="None"/>
          <w:b w:val="1"/>
          <w:bCs w:val="1"/>
          <w:outline w:val="0"/>
          <w:color w:val="00b050"/>
          <w:sz w:val="22"/>
          <w:szCs w:val="22"/>
          <w:u w:color="00b050"/>
          <w:rtl w:val="0"/>
          <w:lang w:val="en-US"/>
          <w14:textFill>
            <w14:solidFill>
              <w14:srgbClr w14:val="00B050"/>
            </w14:solidFill>
          </w14:textFill>
        </w:rPr>
        <w:t>No dogs</w:t>
      </w:r>
    </w:p>
    <w:p>
      <w:pPr>
        <w:pStyle w:val="Default"/>
        <w:numPr>
          <w:ilvl w:val="0"/>
          <w:numId w:val="4"/>
        </w:numPr>
        <w:bidi w:val="0"/>
        <w:ind w:right="0"/>
        <w:jc w:val="both"/>
        <w:rPr>
          <w:sz w:val="22"/>
          <w:szCs w:val="22"/>
          <w:rtl w:val="0"/>
          <w:lang w:val="en-US"/>
        </w:rPr>
      </w:pPr>
      <w:r>
        <w:rPr>
          <w:rStyle w:val="None"/>
          <w:b w:val="1"/>
          <w:bCs w:val="1"/>
          <w:outline w:val="0"/>
          <w:color w:val="00b050"/>
          <w:sz w:val="22"/>
          <w:szCs w:val="22"/>
          <w:u w:color="00b050"/>
          <w:rtl w:val="0"/>
          <w:lang w:val="en-US"/>
          <w14:textFill>
            <w14:solidFill>
              <w14:srgbClr w14:val="00B050"/>
            </w14:solidFill>
          </w14:textFill>
        </w:rPr>
        <w:t>All the buildings are out of bounds except the indoor school for warming up.</w:t>
      </w:r>
    </w:p>
    <w:p>
      <w:pPr>
        <w:pStyle w:val="Default"/>
        <w:numPr>
          <w:ilvl w:val="0"/>
          <w:numId w:val="4"/>
        </w:numPr>
        <w:bidi w:val="0"/>
        <w:ind w:right="0"/>
        <w:jc w:val="both"/>
        <w:rPr>
          <w:sz w:val="22"/>
          <w:szCs w:val="22"/>
          <w:rtl w:val="0"/>
          <w:lang w:val="en-US"/>
        </w:rPr>
      </w:pPr>
      <w:r>
        <w:rPr>
          <w:rStyle w:val="None"/>
          <w:b w:val="1"/>
          <w:bCs w:val="1"/>
          <w:outline w:val="0"/>
          <w:color w:val="00b050"/>
          <w:sz w:val="22"/>
          <w:szCs w:val="22"/>
          <w:u w:color="00b050"/>
          <w:rtl w:val="0"/>
          <w:lang w:val="en-US"/>
          <w14:textFill>
            <w14:solidFill>
              <w14:srgbClr w14:val="00B050"/>
            </w14:solidFill>
          </w14:textFill>
        </w:rPr>
        <w:t>If you feel at all unwell or have any covid symptoms what so ever, please stay away.</w:t>
      </w:r>
    </w:p>
    <w:p>
      <w:pPr>
        <w:pStyle w:val="Default"/>
        <w:rPr>
          <w:rStyle w:val="None"/>
          <w:b w:val="1"/>
          <w:bCs w:val="1"/>
          <w:outline w:val="0"/>
          <w:color w:val="00b050"/>
          <w:sz w:val="22"/>
          <w:szCs w:val="22"/>
          <w:u w:color="00b050"/>
          <w14:textFill>
            <w14:solidFill>
              <w14:srgbClr w14:val="00B050"/>
            </w14:solidFill>
          </w14:textFill>
        </w:rPr>
      </w:pPr>
      <w:r>
        <w:rPr>
          <w:rStyle w:val="None"/>
          <w:b w:val="1"/>
          <w:bCs w:val="1"/>
          <w:outline w:val="0"/>
          <w:color w:val="00b050"/>
          <w:sz w:val="22"/>
          <w:szCs w:val="22"/>
          <w:u w:color="00b050"/>
          <w:rtl w:val="0"/>
          <w:lang w:val="en-US"/>
          <w14:textFill>
            <w14:solidFill>
              <w14:srgbClr w14:val="00B050"/>
            </w14:solidFill>
          </w14:textFill>
        </w:rPr>
        <w:t>Please bring your smiles. It will be lovely to see you all</w:t>
      </w:r>
    </w:p>
    <w:p>
      <w:pPr>
        <w:pStyle w:val="Default"/>
        <w:rPr>
          <w:rStyle w:val="None"/>
          <w:b w:val="1"/>
          <w:bCs w:val="1"/>
          <w:outline w:val="0"/>
          <w:color w:val="00b050"/>
          <w:sz w:val="22"/>
          <w:szCs w:val="22"/>
          <w:u w:color="00b050"/>
          <w14:textFill>
            <w14:solidFill>
              <w14:srgbClr w14:val="00B050"/>
            </w14:solidFill>
          </w14:textFill>
        </w:rPr>
      </w:pPr>
    </w:p>
    <w:p>
      <w:pPr>
        <w:pStyle w:val="Default"/>
        <w:rPr>
          <w:rStyle w:val="None"/>
          <w:b w:val="1"/>
          <w:bCs w:val="1"/>
          <w:outline w:val="0"/>
          <w:color w:val="00b050"/>
          <w:sz w:val="22"/>
          <w:szCs w:val="22"/>
          <w:u w:color="00b050"/>
          <w14:textFill>
            <w14:solidFill>
              <w14:srgbClr w14:val="00B050"/>
            </w14:solidFill>
          </w14:textFill>
        </w:rPr>
      </w:pPr>
    </w:p>
    <w:p>
      <w:pPr>
        <w:pStyle w:val="Default"/>
        <w:rPr>
          <w:rStyle w:val="None"/>
          <w:b w:val="1"/>
          <w:bCs w:val="1"/>
          <w:outline w:val="0"/>
          <w:color w:val="00b050"/>
          <w:sz w:val="22"/>
          <w:szCs w:val="22"/>
          <w:u w:color="00b050"/>
          <w14:textFill>
            <w14:solidFill>
              <w14:srgbClr w14:val="00B050"/>
            </w14:solidFill>
          </w14:textFill>
        </w:rPr>
      </w:pPr>
    </w:p>
    <w:p>
      <w:pPr>
        <w:pStyle w:val="Default"/>
        <w:rPr>
          <w:rStyle w:val="None"/>
          <w:b w:val="1"/>
          <w:bCs w:val="1"/>
          <w:outline w:val="0"/>
          <w:color w:val="00b050"/>
          <w:sz w:val="22"/>
          <w:szCs w:val="22"/>
          <w:u w:color="00b050"/>
          <w14:textFill>
            <w14:solidFill>
              <w14:srgbClr w14:val="00B050"/>
            </w14:solidFill>
          </w14:textFill>
        </w:rPr>
      </w:pPr>
    </w:p>
    <w:p>
      <w:pPr>
        <w:pStyle w:val="Default"/>
        <w:rPr>
          <w:rStyle w:val="None"/>
          <w:b w:val="1"/>
          <w:bCs w:val="1"/>
          <w:outline w:val="0"/>
          <w:color w:val="00b050"/>
          <w:sz w:val="22"/>
          <w:szCs w:val="22"/>
          <w:u w:color="00b050"/>
          <w14:textFill>
            <w14:solidFill>
              <w14:srgbClr w14:val="00B050"/>
            </w14:solidFill>
          </w14:textFill>
        </w:rPr>
      </w:pPr>
    </w:p>
    <w:p>
      <w:pPr>
        <w:pStyle w:val="Default"/>
        <w:rPr>
          <w:rStyle w:val="None"/>
          <w:b w:val="1"/>
          <w:bCs w:val="1"/>
          <w:outline w:val="0"/>
          <w:color w:val="00b050"/>
          <w:sz w:val="22"/>
          <w:szCs w:val="22"/>
          <w:u w:color="00b050"/>
          <w14:textFill>
            <w14:solidFill>
              <w14:srgbClr w14:val="00B050"/>
            </w14:solidFill>
          </w14:textFill>
        </w:rPr>
      </w:pPr>
    </w:p>
    <w:p>
      <w:pPr>
        <w:pStyle w:val="Default"/>
        <w:rPr>
          <w:rStyle w:val="None"/>
          <w:b w:val="1"/>
          <w:bCs w:val="1"/>
          <w:outline w:val="0"/>
          <w:color w:val="00b050"/>
          <w:sz w:val="22"/>
          <w:szCs w:val="22"/>
          <w:u w:color="00b050"/>
          <w14:textFill>
            <w14:solidFill>
              <w14:srgbClr w14:val="00B050"/>
            </w14:solidFill>
          </w14:textFill>
        </w:rPr>
      </w:pPr>
    </w:p>
    <w:p>
      <w:pPr>
        <w:pStyle w:val="Default"/>
        <w:rPr>
          <w:rStyle w:val="None"/>
          <w:b w:val="1"/>
          <w:bCs w:val="1"/>
          <w:outline w:val="0"/>
          <w:color w:val="00b050"/>
          <w:sz w:val="22"/>
          <w:szCs w:val="22"/>
          <w:u w:color="00b050"/>
          <w14:textFill>
            <w14:solidFill>
              <w14:srgbClr w14:val="00B050"/>
            </w14:solidFill>
          </w14:textFill>
        </w:rPr>
      </w:pPr>
    </w:p>
    <w:p>
      <w:pPr>
        <w:pStyle w:val="Default"/>
        <w:rPr>
          <w:rStyle w:val="None"/>
          <w:b w:val="1"/>
          <w:bCs w:val="1"/>
          <w:outline w:val="0"/>
          <w:color w:val="00b050"/>
          <w:sz w:val="22"/>
          <w:szCs w:val="22"/>
          <w:u w:color="00b050"/>
          <w14:textFill>
            <w14:solidFill>
              <w14:srgbClr w14:val="00B050"/>
            </w14:solidFill>
          </w14:textFill>
        </w:rPr>
      </w:pPr>
    </w:p>
    <w:p>
      <w:pPr>
        <w:pStyle w:val="Default"/>
        <w:rPr>
          <w:rStyle w:val="None"/>
          <w:b w:val="1"/>
          <w:bCs w:val="1"/>
          <w:outline w:val="0"/>
          <w:color w:val="00b050"/>
          <w:sz w:val="22"/>
          <w:szCs w:val="22"/>
          <w:u w:color="00b050"/>
          <w14:textFill>
            <w14:solidFill>
              <w14:srgbClr w14:val="00B050"/>
            </w14:solidFill>
          </w14:textFill>
        </w:rPr>
      </w:pPr>
    </w:p>
    <w:p>
      <w:pPr>
        <w:pStyle w:val="Default"/>
        <w:rPr>
          <w:rStyle w:val="None"/>
          <w:b w:val="1"/>
          <w:bCs w:val="1"/>
          <w:outline w:val="0"/>
          <w:color w:val="00b050"/>
          <w:sz w:val="22"/>
          <w:szCs w:val="22"/>
          <w:u w:color="00b050"/>
          <w14:textFill>
            <w14:solidFill>
              <w14:srgbClr w14:val="00B050"/>
            </w14:solidFill>
          </w14:textFill>
        </w:rPr>
      </w:pPr>
    </w:p>
    <w:p>
      <w:pPr>
        <w:pStyle w:val="Default"/>
        <w:rPr>
          <w:rStyle w:val="None"/>
          <w:b w:val="1"/>
          <w:bCs w:val="1"/>
          <w:outline w:val="0"/>
          <w:color w:val="00b050"/>
          <w:sz w:val="22"/>
          <w:szCs w:val="22"/>
          <w:u w:color="00b050"/>
          <w14:textFill>
            <w14:solidFill>
              <w14:srgbClr w14:val="00B050"/>
            </w14:solidFill>
          </w14:textFill>
        </w:rPr>
      </w:pPr>
    </w:p>
    <w:p>
      <w:pPr>
        <w:pStyle w:val="Default"/>
        <w:rPr>
          <w:rStyle w:val="None"/>
          <w:b w:val="1"/>
          <w:bCs w:val="1"/>
          <w:outline w:val="0"/>
          <w:color w:val="00b050"/>
          <w:sz w:val="22"/>
          <w:szCs w:val="22"/>
          <w:u w:color="00b050"/>
          <w14:textFill>
            <w14:solidFill>
              <w14:srgbClr w14:val="00B050"/>
            </w14:solidFill>
          </w14:textFill>
        </w:rPr>
      </w:pPr>
    </w:p>
    <w:p>
      <w:pPr>
        <w:pStyle w:val="Default"/>
        <w:rPr>
          <w:rStyle w:val="None"/>
          <w:b w:val="1"/>
          <w:bCs w:val="1"/>
          <w:outline w:val="0"/>
          <w:color w:val="00b050"/>
          <w:sz w:val="22"/>
          <w:szCs w:val="22"/>
          <w:u w:color="00b050"/>
          <w14:textFill>
            <w14:solidFill>
              <w14:srgbClr w14:val="00B050"/>
            </w14:solidFill>
          </w14:textFill>
        </w:rPr>
      </w:pPr>
    </w:p>
    <w:p>
      <w:pPr>
        <w:pStyle w:val="Default"/>
        <w:rPr>
          <w:rStyle w:val="None"/>
          <w:b w:val="1"/>
          <w:bCs w:val="1"/>
          <w:outline w:val="0"/>
          <w:color w:val="00b050"/>
          <w:sz w:val="22"/>
          <w:szCs w:val="22"/>
          <w:u w:color="00b050"/>
          <w14:textFill>
            <w14:solidFill>
              <w14:srgbClr w14:val="00B050"/>
            </w14:solidFill>
          </w14:textFill>
        </w:rPr>
      </w:pPr>
    </w:p>
    <w:p>
      <w:pPr>
        <w:pStyle w:val="Default"/>
        <w:rPr>
          <w:rStyle w:val="None"/>
          <w:b w:val="1"/>
          <w:bCs w:val="1"/>
          <w:outline w:val="0"/>
          <w:color w:val="00b050"/>
          <w:sz w:val="22"/>
          <w:szCs w:val="22"/>
          <w:u w:color="00b050"/>
          <w14:textFill>
            <w14:solidFill>
              <w14:srgbClr w14:val="00B050"/>
            </w14:solidFill>
          </w14:textFill>
        </w:rPr>
      </w:pPr>
    </w:p>
    <w:p>
      <w:pPr>
        <w:pStyle w:val="Default"/>
        <w:rPr>
          <w:rStyle w:val="None"/>
          <w:b w:val="1"/>
          <w:bCs w:val="1"/>
          <w:outline w:val="0"/>
          <w:color w:val="00b050"/>
          <w:sz w:val="22"/>
          <w:szCs w:val="22"/>
          <w:u w:color="00b050"/>
          <w14:textFill>
            <w14:solidFill>
              <w14:srgbClr w14:val="00B050"/>
            </w14:solidFill>
          </w14:textFill>
        </w:rPr>
      </w:pPr>
    </w:p>
    <w:p>
      <w:pPr>
        <w:pStyle w:val="Default"/>
        <w:rPr>
          <w:rStyle w:val="None"/>
          <w:outline w:val="0"/>
          <w:color w:val="00b050"/>
          <w:u w:color="00b050"/>
          <w14:textFill>
            <w14:solidFill>
              <w14:srgbClr w14:val="00B050"/>
            </w14:solidFill>
          </w14:textFill>
        </w:rPr>
      </w:pPr>
    </w:p>
    <w:p>
      <w:pPr>
        <w:pStyle w:val="Body A"/>
        <w:spacing w:after="160" w:line="259" w:lineRule="auto"/>
        <w:ind w:left="0" w:firstLine="0"/>
        <w:jc w:val="left"/>
        <w:rPr>
          <w:rStyle w:val="None"/>
          <w:rFonts w:ascii="Arial" w:cs="Arial" w:hAnsi="Arial" w:eastAsia="Arial"/>
          <w:outline w:val="0"/>
          <w:color w:val="00b050"/>
          <w:sz w:val="40"/>
          <w:szCs w:val="40"/>
          <w:u w:val="single" w:color="00b050"/>
          <w14:textFill>
            <w14:solidFill>
              <w14:srgbClr w14:val="00B050"/>
            </w14:solidFill>
          </w14:textFill>
        </w:rPr>
      </w:pPr>
    </w:p>
    <w:p>
      <w:pPr>
        <w:pStyle w:val="Body A"/>
        <w:spacing w:after="160" w:line="259" w:lineRule="auto"/>
        <w:ind w:left="0" w:firstLine="0"/>
        <w:jc w:val="left"/>
        <w:rPr>
          <w:rStyle w:val="None"/>
          <w:rFonts w:ascii="Arial" w:cs="Arial" w:hAnsi="Arial" w:eastAsia="Arial"/>
          <w:outline w:val="0"/>
          <w:color w:val="2e74b5"/>
          <w:sz w:val="40"/>
          <w:szCs w:val="40"/>
          <w:u w:val="single" w:color="2e74b5"/>
          <w14:textFill>
            <w14:solidFill>
              <w14:srgbClr w14:val="2E74B5"/>
            </w14:solidFill>
          </w14:textFill>
        </w:rPr>
      </w:pPr>
    </w:p>
    <w:p>
      <w:pPr>
        <w:pStyle w:val="Body A"/>
        <w:spacing w:after="160" w:line="259" w:lineRule="auto"/>
        <w:ind w:left="0" w:firstLine="0"/>
        <w:jc w:val="left"/>
        <w:rPr>
          <w:rStyle w:val="None"/>
          <w:rFonts w:ascii="Arial" w:cs="Arial" w:hAnsi="Arial" w:eastAsia="Arial"/>
          <w:sz w:val="32"/>
          <w:szCs w:val="32"/>
          <w:u w:val="single"/>
        </w:rPr>
      </w:pPr>
      <w:r>
        <w:rPr>
          <w:rStyle w:val="None"/>
          <w:rFonts w:ascii="Arial" w:cs="Arial" w:hAnsi="Arial" w:eastAsia="Arial"/>
          <w:outline w:val="0"/>
          <w:color w:val="2e74b5"/>
          <w:sz w:val="40"/>
          <w:szCs w:val="40"/>
          <w:u w:val="single" w:color="2e74b5"/>
          <w14:textFill>
            <w14:solidFill>
              <w14:srgbClr w14:val="2E74B5"/>
            </w14:solidFill>
          </w14:textFill>
        </w:rPr>
        <w:drawing>
          <wp:anchor distT="57150" distB="57150" distL="57150" distR="57150" simplePos="0" relativeHeight="251661312" behindDoc="0" locked="0" layoutInCell="1" allowOverlap="1">
            <wp:simplePos x="0" y="0"/>
            <wp:positionH relativeFrom="page">
              <wp:posOffset>5930900</wp:posOffset>
            </wp:positionH>
            <wp:positionV relativeFrom="line">
              <wp:posOffset>-781050</wp:posOffset>
            </wp:positionV>
            <wp:extent cx="1172210" cy="1133475"/>
            <wp:effectExtent l="0" t="0" r="0" b="0"/>
            <wp:wrapSquare wrapText="bothSides" distL="57150" distR="57150" distT="57150" distB="57150"/>
            <wp:docPr id="1073741834" name="officeArt object" descr="Picture 2"/>
            <wp:cNvGraphicFramePr/>
            <a:graphic xmlns:a="http://schemas.openxmlformats.org/drawingml/2006/main">
              <a:graphicData uri="http://schemas.openxmlformats.org/drawingml/2006/picture">
                <pic:pic xmlns:pic="http://schemas.openxmlformats.org/drawingml/2006/picture">
                  <pic:nvPicPr>
                    <pic:cNvPr id="1073741834" name="Picture 2" descr="Picture 2"/>
                    <pic:cNvPicPr>
                      <a:picLocks noChangeAspect="1"/>
                    </pic:cNvPicPr>
                  </pic:nvPicPr>
                  <pic:blipFill>
                    <a:blip r:embed="rId8">
                      <a:extLst/>
                    </a:blip>
                    <a:stretch>
                      <a:fillRect/>
                    </a:stretch>
                  </pic:blipFill>
                  <pic:spPr>
                    <a:xfrm>
                      <a:off x="0" y="0"/>
                      <a:ext cx="1172210" cy="1133475"/>
                    </a:xfrm>
                    <a:prstGeom prst="rect">
                      <a:avLst/>
                    </a:prstGeom>
                    <a:ln w="12700" cap="flat">
                      <a:noFill/>
                      <a:miter lim="400000"/>
                    </a:ln>
                    <a:effectLst/>
                  </pic:spPr>
                </pic:pic>
              </a:graphicData>
            </a:graphic>
          </wp:anchor>
        </w:drawing>
      </w:r>
      <w:r>
        <w:rPr>
          <w:rStyle w:val="None"/>
          <w:rFonts w:ascii="Arial" w:hAnsi="Arial"/>
          <w:outline w:val="0"/>
          <w:color w:val="2e74b5"/>
          <w:sz w:val="40"/>
          <w:szCs w:val="40"/>
          <w:u w:val="single" w:color="2e74b5"/>
          <w:rtl w:val="0"/>
          <w:lang w:val="en-US"/>
          <w14:textFill>
            <w14:solidFill>
              <w14:srgbClr w14:val="2E74B5"/>
            </w14:solidFill>
          </w14:textFill>
        </w:rPr>
        <w:t>Parental Consent form</w:t>
      </w:r>
      <w:r>
        <w:rPr>
          <w:rStyle w:val="None"/>
          <w:rFonts w:ascii="Arial" w:hAnsi="Arial"/>
          <w:sz w:val="32"/>
          <w:szCs w:val="32"/>
          <w:u w:val="single"/>
          <w:rtl w:val="0"/>
          <w:lang w:val="en-US"/>
        </w:rPr>
        <w:t xml:space="preserve"> </w:t>
      </w:r>
    </w:p>
    <w:p>
      <w:pPr>
        <w:pStyle w:val="Body A"/>
        <w:spacing w:after="160" w:line="259" w:lineRule="auto"/>
        <w:ind w:left="0" w:firstLine="0"/>
        <w:jc w:val="left"/>
        <w:rPr>
          <w:rStyle w:val="None"/>
          <w:rFonts w:ascii="Arial" w:cs="Arial" w:hAnsi="Arial" w:eastAsia="Arial"/>
          <w:sz w:val="28"/>
          <w:szCs w:val="28"/>
        </w:rPr>
      </w:pPr>
    </w:p>
    <w:p>
      <w:pPr>
        <w:pStyle w:val="Body A"/>
        <w:spacing w:after="160" w:line="259" w:lineRule="auto"/>
        <w:ind w:left="0" w:firstLine="0"/>
        <w:jc w:val="left"/>
        <w:rPr>
          <w:rStyle w:val="None"/>
          <w:rFonts w:ascii="Arial" w:cs="Arial" w:hAnsi="Arial" w:eastAsia="Arial"/>
          <w:sz w:val="24"/>
          <w:szCs w:val="24"/>
        </w:rPr>
      </w:pPr>
      <w:r>
        <w:rPr>
          <w:rStyle w:val="None"/>
          <w:rFonts w:ascii="Arial" w:hAnsi="Arial"/>
          <w:sz w:val="28"/>
          <w:szCs w:val="28"/>
          <w:rtl w:val="0"/>
          <w:lang w:val="en-US"/>
        </w:rPr>
        <w:t>If you are entering a child under 18 for the competition, please fill in this form and send it in with your entry.</w:t>
      </w:r>
    </w:p>
    <w:p>
      <w:pPr>
        <w:pStyle w:val="Body A"/>
        <w:spacing w:after="160" w:line="259" w:lineRule="auto"/>
        <w:ind w:left="0" w:firstLine="0"/>
        <w:jc w:val="left"/>
        <w:rPr>
          <w:rStyle w:val="None"/>
          <w:rFonts w:ascii="Arial" w:cs="Arial" w:hAnsi="Arial" w:eastAsia="Arial"/>
          <w:b w:val="1"/>
          <w:bCs w:val="1"/>
          <w:sz w:val="24"/>
          <w:szCs w:val="24"/>
          <w:u w:val="single"/>
        </w:rPr>
      </w:pPr>
      <w:r>
        <w:rPr>
          <w:rStyle w:val="None"/>
          <w:rFonts w:ascii="Arial" w:hAnsi="Arial"/>
          <w:b w:val="1"/>
          <w:bCs w:val="1"/>
          <w:sz w:val="24"/>
          <w:szCs w:val="24"/>
          <w:u w:val="single"/>
          <w:rtl w:val="0"/>
          <w:lang w:val="en-US"/>
        </w:rPr>
        <w:t>Parental Consent Form</w:t>
      </w:r>
    </w:p>
    <w:p>
      <w:pPr>
        <w:pStyle w:val="Body A"/>
        <w:spacing w:after="160" w:line="259" w:lineRule="auto"/>
        <w:ind w:left="0" w:firstLine="0"/>
        <w:jc w:val="left"/>
        <w:rPr>
          <w:rStyle w:val="None"/>
          <w:rFonts w:ascii="Arial" w:cs="Arial" w:hAnsi="Arial" w:eastAsia="Arial"/>
          <w:sz w:val="24"/>
          <w:szCs w:val="24"/>
        </w:rPr>
      </w:pPr>
      <w:r>
        <w:rPr>
          <w:rStyle w:val="None"/>
          <w:rFonts w:ascii="Arial" w:hAnsi="Arial"/>
          <w:sz w:val="24"/>
          <w:szCs w:val="24"/>
          <w:rtl w:val="0"/>
          <w:lang w:val="en-US"/>
        </w:rPr>
        <w:t>Name of child: ________________________ Date of Birth: _____/_____/_____</w:t>
      </w:r>
    </w:p>
    <w:p>
      <w:pPr>
        <w:pStyle w:val="Body A"/>
        <w:spacing w:after="160" w:line="259" w:lineRule="auto"/>
        <w:ind w:left="0" w:firstLine="0"/>
        <w:jc w:val="left"/>
        <w:rPr>
          <w:rStyle w:val="None"/>
          <w:rFonts w:ascii="Arial" w:cs="Arial" w:hAnsi="Arial" w:eastAsia="Arial"/>
          <w:sz w:val="24"/>
          <w:szCs w:val="24"/>
        </w:rPr>
      </w:pPr>
      <w:r>
        <w:rPr>
          <w:rStyle w:val="None"/>
          <w:rFonts w:ascii="Arial" w:hAnsi="Arial"/>
          <w:sz w:val="24"/>
          <w:szCs w:val="24"/>
          <w:rtl w:val="0"/>
          <w:lang w:val="en-US"/>
        </w:rPr>
        <w:t>Any Disabilities or Special Needs: ____________________________________</w:t>
      </w:r>
    </w:p>
    <w:p>
      <w:pPr>
        <w:pStyle w:val="Body A"/>
        <w:spacing w:after="160" w:line="259" w:lineRule="auto"/>
        <w:ind w:left="0" w:firstLine="0"/>
        <w:jc w:val="left"/>
        <w:rPr>
          <w:rStyle w:val="None"/>
          <w:rFonts w:ascii="Arial" w:cs="Arial" w:hAnsi="Arial" w:eastAsia="Arial"/>
          <w:sz w:val="24"/>
          <w:szCs w:val="24"/>
        </w:rPr>
      </w:pPr>
      <w:r>
        <w:rPr>
          <w:rStyle w:val="None"/>
          <w:rFonts w:ascii="Arial" w:hAnsi="Arial"/>
          <w:sz w:val="24"/>
          <w:szCs w:val="24"/>
          <w:rtl w:val="0"/>
          <w:lang w:val="en-US"/>
        </w:rPr>
        <w:t>Name of Event: _____________________________ Date of Event: __________</w:t>
      </w:r>
    </w:p>
    <w:p>
      <w:pPr>
        <w:pStyle w:val="Body A"/>
        <w:spacing w:after="160" w:line="259" w:lineRule="auto"/>
        <w:ind w:left="0" w:firstLine="0"/>
        <w:jc w:val="left"/>
        <w:rPr>
          <w:rStyle w:val="None"/>
          <w:rFonts w:ascii="Arial" w:cs="Arial" w:hAnsi="Arial" w:eastAsia="Arial"/>
          <w:sz w:val="24"/>
          <w:szCs w:val="24"/>
        </w:rPr>
      </w:pPr>
      <w:r>
        <w:rPr>
          <w:rStyle w:val="None"/>
          <w:rFonts w:ascii="Arial" w:hAnsi="Arial"/>
          <w:sz w:val="24"/>
          <w:szCs w:val="24"/>
          <w:rtl w:val="0"/>
          <w:lang w:val="en-US"/>
        </w:rPr>
        <w:t>Home Address of Parent/ Guardian: ___________________________________</w:t>
      </w:r>
    </w:p>
    <w:p>
      <w:pPr>
        <w:pStyle w:val="Body A"/>
        <w:spacing w:after="160" w:line="259" w:lineRule="auto"/>
        <w:ind w:left="0" w:firstLine="0"/>
        <w:jc w:val="left"/>
        <w:rPr>
          <w:rStyle w:val="None"/>
          <w:rFonts w:ascii="Arial" w:cs="Arial" w:hAnsi="Arial" w:eastAsia="Arial"/>
          <w:sz w:val="24"/>
          <w:szCs w:val="24"/>
        </w:rPr>
      </w:pPr>
      <w:r>
        <w:rPr>
          <w:rStyle w:val="None"/>
          <w:rFonts w:ascii="Arial" w:hAnsi="Arial"/>
          <w:sz w:val="24"/>
          <w:szCs w:val="24"/>
          <w:rtl w:val="0"/>
          <w:lang w:val="en-US"/>
        </w:rPr>
        <w:t>________________________________________________________________</w:t>
      </w:r>
    </w:p>
    <w:p>
      <w:pPr>
        <w:pStyle w:val="Body A"/>
        <w:spacing w:after="160" w:line="259" w:lineRule="auto"/>
        <w:ind w:left="0" w:firstLine="0"/>
        <w:jc w:val="left"/>
        <w:rPr>
          <w:rStyle w:val="None"/>
          <w:rFonts w:ascii="Arial" w:cs="Arial" w:hAnsi="Arial" w:eastAsia="Arial"/>
          <w:sz w:val="24"/>
          <w:szCs w:val="24"/>
        </w:rPr>
      </w:pPr>
      <w:r>
        <w:rPr>
          <w:rStyle w:val="None"/>
          <w:rFonts w:ascii="Arial" w:hAnsi="Arial"/>
          <w:sz w:val="24"/>
          <w:szCs w:val="24"/>
          <w:rtl w:val="0"/>
          <w:lang w:val="en-US"/>
        </w:rPr>
        <w:t>________________________________ Post Code:_______________________</w:t>
      </w:r>
    </w:p>
    <w:p>
      <w:pPr>
        <w:pStyle w:val="Body A"/>
        <w:spacing w:after="160" w:line="259" w:lineRule="auto"/>
        <w:ind w:left="0" w:firstLine="0"/>
        <w:jc w:val="left"/>
        <w:rPr>
          <w:rStyle w:val="None"/>
          <w:rFonts w:ascii="Arial" w:cs="Arial" w:hAnsi="Arial" w:eastAsia="Arial"/>
          <w:sz w:val="24"/>
          <w:szCs w:val="24"/>
        </w:rPr>
      </w:pPr>
      <w:r>
        <w:rPr>
          <w:rStyle w:val="None"/>
          <w:rFonts w:ascii="Arial" w:hAnsi="Arial"/>
          <w:sz w:val="24"/>
          <w:szCs w:val="24"/>
          <w:rtl w:val="0"/>
          <w:lang w:val="en-US"/>
        </w:rPr>
        <w:t>Tel No (Day):  _____________________ Tel No (Eve): ____________________</w:t>
      </w:r>
    </w:p>
    <w:p>
      <w:pPr>
        <w:pStyle w:val="Body A"/>
        <w:spacing w:after="160" w:line="259" w:lineRule="auto"/>
        <w:ind w:left="0" w:firstLine="0"/>
        <w:jc w:val="left"/>
        <w:rPr>
          <w:rStyle w:val="None"/>
          <w:rFonts w:ascii="Arial" w:cs="Arial" w:hAnsi="Arial" w:eastAsia="Arial"/>
          <w:sz w:val="24"/>
          <w:szCs w:val="24"/>
        </w:rPr>
      </w:pPr>
      <w:r>
        <w:rPr>
          <w:rStyle w:val="None"/>
          <w:rFonts w:ascii="Arial" w:hAnsi="Arial"/>
          <w:sz w:val="24"/>
          <w:szCs w:val="24"/>
          <w:rtl w:val="0"/>
          <w:lang w:val="en-US"/>
        </w:rPr>
        <w:t>Mobile No: _______________________________________________________</w:t>
      </w:r>
    </w:p>
    <w:p>
      <w:pPr>
        <w:pStyle w:val="Body A"/>
        <w:spacing w:after="160" w:line="259" w:lineRule="auto"/>
        <w:ind w:left="0" w:firstLine="0"/>
        <w:jc w:val="left"/>
        <w:rPr>
          <w:rStyle w:val="None"/>
          <w:rFonts w:ascii="Arial" w:cs="Arial" w:hAnsi="Arial" w:eastAsia="Arial"/>
          <w:sz w:val="24"/>
          <w:szCs w:val="24"/>
        </w:rPr>
      </w:pPr>
      <w:r>
        <w:rPr>
          <w:rStyle w:val="None"/>
          <w:rFonts w:ascii="Arial" w:hAnsi="Arial"/>
          <w:sz w:val="24"/>
          <w:szCs w:val="24"/>
          <w:rtl w:val="0"/>
          <w:lang w:val="en-US"/>
        </w:rPr>
        <w:t>In case of Emergency number:________________________________________</w:t>
      </w:r>
    </w:p>
    <w:p>
      <w:pPr>
        <w:pStyle w:val="Body A"/>
        <w:spacing w:after="160" w:line="259" w:lineRule="auto"/>
        <w:ind w:left="0" w:firstLine="0"/>
        <w:jc w:val="left"/>
        <w:rPr>
          <w:rStyle w:val="None"/>
          <w:rFonts w:ascii="Arial" w:cs="Arial" w:hAnsi="Arial" w:eastAsia="Arial"/>
          <w:sz w:val="24"/>
          <w:szCs w:val="24"/>
        </w:rPr>
      </w:pPr>
      <w:r>
        <w:rPr>
          <w:rStyle w:val="None"/>
          <w:rFonts w:ascii="Arial" w:hAnsi="Arial"/>
          <w:sz w:val="24"/>
          <w:szCs w:val="24"/>
          <w:rtl w:val="0"/>
          <w:lang w:val="en-US"/>
        </w:rPr>
        <w:t>If you are not attending the event with your child who will be responsible for them at the event:- Name: ________________________Phone number______________</w:t>
      </w:r>
    </w:p>
    <w:p>
      <w:pPr>
        <w:pStyle w:val="Body A"/>
        <w:spacing w:after="160" w:line="259" w:lineRule="auto"/>
        <w:ind w:left="0" w:firstLine="0"/>
        <w:jc w:val="left"/>
        <w:rPr>
          <w:rStyle w:val="None"/>
          <w:rFonts w:ascii="Arial" w:cs="Arial" w:hAnsi="Arial" w:eastAsia="Arial"/>
        </w:rPr>
      </w:pPr>
      <w:r>
        <w:rPr>
          <w:rStyle w:val="None"/>
          <w:rFonts w:ascii="Arial" w:hAnsi="Arial"/>
          <w:rtl w:val="0"/>
          <w:lang w:val="en-US"/>
        </w:rPr>
        <w:t xml:space="preserve">Additional details: (any information, given in confidence, of which the organisers should be aware </w:t>
      </w:r>
      <w:r>
        <w:rPr>
          <w:rStyle w:val="None"/>
          <w:rFonts w:ascii="Arial" w:hAnsi="Arial" w:hint="default"/>
          <w:rtl w:val="0"/>
          <w:lang w:val="en-US"/>
        </w:rPr>
        <w:t xml:space="preserve">– </w:t>
      </w:r>
      <w:r>
        <w:rPr>
          <w:rStyle w:val="None"/>
          <w:rFonts w:ascii="Arial" w:hAnsi="Arial"/>
          <w:rtl w:val="0"/>
          <w:lang w:val="en-US"/>
        </w:rPr>
        <w:t>specific dietary needs, details of any medication, allergies etc.)</w:t>
      </w:r>
    </w:p>
    <w:p>
      <w:pPr>
        <w:pStyle w:val="Body A"/>
        <w:spacing w:after="160" w:line="259" w:lineRule="auto"/>
        <w:ind w:left="0" w:firstLine="0"/>
        <w:jc w:val="left"/>
        <w:rPr>
          <w:rStyle w:val="None"/>
          <w:rFonts w:ascii="Arial" w:cs="Arial" w:hAnsi="Arial" w:eastAsia="Arial"/>
        </w:rPr>
      </w:pPr>
      <w:r>
        <w:rPr>
          <w:rStyle w:val="None"/>
          <w:rFonts w:ascii="Arial" w:hAnsi="Arial"/>
          <w:rtl w:val="0"/>
          <w:lang w:val="en-US"/>
        </w:rPr>
        <w:t>______________________________________________________________________</w:t>
      </w:r>
    </w:p>
    <w:p>
      <w:pPr>
        <w:pStyle w:val="Body A"/>
        <w:spacing w:after="160" w:line="259" w:lineRule="auto"/>
        <w:ind w:left="0" w:firstLine="0"/>
        <w:jc w:val="left"/>
        <w:rPr>
          <w:rStyle w:val="None"/>
          <w:rFonts w:ascii="Arial" w:cs="Arial" w:hAnsi="Arial" w:eastAsia="Arial"/>
          <w:sz w:val="20"/>
          <w:szCs w:val="20"/>
        </w:rPr>
      </w:pPr>
      <w:r>
        <w:rPr>
          <w:rStyle w:val="None"/>
          <w:rFonts w:ascii="Arial" w:hAnsi="Arial"/>
          <w:b w:val="1"/>
          <w:bCs w:val="1"/>
          <w:sz w:val="20"/>
          <w:szCs w:val="20"/>
          <w:rtl w:val="0"/>
          <w:lang w:val="en-US"/>
        </w:rPr>
        <w:t>DECLARATION</w:t>
      </w:r>
      <w:r>
        <w:rPr>
          <w:rStyle w:val="None"/>
          <w:rFonts w:ascii="Arial" w:hAnsi="Arial"/>
          <w:sz w:val="20"/>
          <w:szCs w:val="20"/>
          <w:rtl w:val="0"/>
          <w:lang w:val="en-US"/>
        </w:rPr>
        <w:t>: I have received comprehensive details of this event and consent to my child taking part in the activities indicated. I consent to my child receiving any medical treatment, which in the opinion of a qualified medical practitioner, may be necessary.</w:t>
      </w:r>
    </w:p>
    <w:p>
      <w:pPr>
        <w:pStyle w:val="Body A"/>
        <w:spacing w:after="160" w:line="259" w:lineRule="auto"/>
        <w:ind w:left="0" w:firstLine="0"/>
        <w:jc w:val="left"/>
        <w:rPr>
          <w:rStyle w:val="None"/>
          <w:rFonts w:ascii="Arial" w:cs="Arial" w:hAnsi="Arial" w:eastAsia="Arial"/>
          <w:sz w:val="20"/>
          <w:szCs w:val="20"/>
        </w:rPr>
      </w:pPr>
      <w:r>
        <w:rPr>
          <w:rStyle w:val="None"/>
          <w:rFonts w:ascii="Arial" w:hAnsi="Arial"/>
          <w:sz w:val="20"/>
          <w:szCs w:val="20"/>
          <w:rtl w:val="0"/>
          <w:lang w:val="en-US"/>
        </w:rPr>
        <w:t>I am aware that photographs will be taken during the TREC event for promotional purposes and give consent for my child to feature in such photos.</w:t>
      </w:r>
    </w:p>
    <w:p>
      <w:pPr>
        <w:pStyle w:val="Body A"/>
        <w:spacing w:after="160" w:line="259" w:lineRule="auto"/>
        <w:ind w:left="0" w:firstLine="0"/>
        <w:jc w:val="left"/>
        <w:rPr>
          <w:rStyle w:val="None"/>
          <w:rFonts w:ascii="Arial" w:cs="Arial" w:hAnsi="Arial" w:eastAsia="Arial"/>
          <w:sz w:val="24"/>
          <w:szCs w:val="24"/>
        </w:rPr>
      </w:pPr>
      <w:r>
        <w:rPr>
          <w:rStyle w:val="None"/>
          <w:rFonts w:ascii="Arial" w:hAnsi="Arial"/>
          <w:sz w:val="24"/>
          <w:szCs w:val="24"/>
          <w:rtl w:val="0"/>
          <w:lang w:val="en-US"/>
        </w:rPr>
        <w:t>Signed: __________________________ (Parent/ Carer) Date: ________________</w:t>
      </w:r>
    </w:p>
    <w:p>
      <w:pPr>
        <w:pStyle w:val="Body A"/>
        <w:spacing w:after="160" w:line="259" w:lineRule="auto"/>
        <w:ind w:left="0" w:firstLine="0"/>
        <w:jc w:val="left"/>
        <w:rPr>
          <w:rStyle w:val="None"/>
          <w:rFonts w:ascii="Calibri" w:cs="Calibri" w:hAnsi="Calibri" w:eastAsia="Calibri"/>
          <w:b w:val="1"/>
          <w:bCs w:val="1"/>
          <w:sz w:val="28"/>
          <w:szCs w:val="28"/>
        </w:rPr>
      </w:pPr>
      <w:r>
        <w:rPr>
          <w:rStyle w:val="None"/>
          <w:rFonts w:ascii="Arial" w:hAnsi="Arial"/>
          <w:sz w:val="24"/>
          <w:szCs w:val="24"/>
          <w:rtl w:val="0"/>
          <w:lang w:val="en-US"/>
        </w:rPr>
        <w:t>Signed: __________________________ (Child)   Date: ______________________</w:t>
      </w:r>
    </w:p>
    <w:p>
      <w:pPr>
        <w:pStyle w:val="Body Text"/>
        <w:tabs>
          <w:tab w:val="left" w:pos="1568"/>
        </w:tabs>
        <w:ind w:left="0" w:firstLine="0"/>
        <w:rPr>
          <w:rStyle w:val="None"/>
          <w:b w:val="1"/>
          <w:bCs w:val="1"/>
          <w:sz w:val="28"/>
          <w:szCs w:val="28"/>
        </w:rPr>
      </w:pPr>
    </w:p>
    <w:p>
      <w:pPr>
        <w:pStyle w:val="Body Text"/>
        <w:tabs>
          <w:tab w:val="left" w:pos="1568"/>
        </w:tabs>
        <w:ind w:left="0" w:firstLine="0"/>
        <w:rPr>
          <w:rStyle w:val="None"/>
          <w:b w:val="1"/>
          <w:bCs w:val="1"/>
          <w:sz w:val="28"/>
          <w:szCs w:val="28"/>
        </w:rPr>
      </w:pPr>
    </w:p>
    <w:p>
      <w:pPr>
        <w:pStyle w:val="Body Text"/>
        <w:tabs>
          <w:tab w:val="left" w:pos="1568"/>
        </w:tabs>
        <w:ind w:left="0" w:firstLine="0"/>
        <w:rPr>
          <w:rStyle w:val="None"/>
          <w:b w:val="1"/>
          <w:bCs w:val="1"/>
          <w:sz w:val="28"/>
          <w:szCs w:val="28"/>
        </w:rPr>
      </w:pPr>
    </w:p>
    <w:p>
      <w:pPr>
        <w:pStyle w:val="Body Text"/>
        <w:tabs>
          <w:tab w:val="left" w:pos="1568"/>
        </w:tabs>
        <w:ind w:left="0" w:firstLine="0"/>
        <w:rPr>
          <w:rStyle w:val="None"/>
          <w:b w:val="1"/>
          <w:bCs w:val="1"/>
          <w:sz w:val="28"/>
          <w:szCs w:val="28"/>
        </w:rPr>
      </w:pPr>
    </w:p>
    <w:p>
      <w:pPr>
        <w:pStyle w:val="Body Text"/>
        <w:tabs>
          <w:tab w:val="left" w:pos="1568"/>
        </w:tabs>
        <w:ind w:left="0" w:firstLine="0"/>
        <w:rPr>
          <w:rStyle w:val="None"/>
          <w:b w:val="1"/>
          <w:bCs w:val="1"/>
          <w:sz w:val="28"/>
          <w:szCs w:val="28"/>
        </w:rPr>
      </w:pPr>
    </w:p>
    <w:p>
      <w:pPr>
        <w:pStyle w:val="Body Text"/>
        <w:tabs>
          <w:tab w:val="left" w:pos="1568"/>
        </w:tabs>
        <w:ind w:left="0" w:firstLine="0"/>
      </w:pPr>
      <w:r>
        <w:rPr>
          <w:rStyle w:val="None"/>
          <w:b w:val="1"/>
          <w:bCs w:val="1"/>
          <w:sz w:val="28"/>
          <w:szCs w:val="28"/>
          <w:rtl w:val="0"/>
          <w:lang w:val="en-US"/>
        </w:rPr>
        <w:t xml:space="preserve">    </w:t>
      </w:r>
    </w:p>
    <w:sectPr>
      <w:headerReference w:type="default" r:id="rId9"/>
      <w:footerReference w:type="default" r:id="rId10"/>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1568"/>
        </w:tabs>
        <w:ind w:left="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568"/>
        </w:tabs>
        <w:ind w:left="1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568"/>
        </w:tabs>
        <w:ind w:left="1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568"/>
        </w:tabs>
        <w:ind w:left="2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568"/>
        </w:tabs>
        <w:ind w:left="34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568"/>
        </w:tabs>
        <w:ind w:left="4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568"/>
        </w:tabs>
        <w:ind w:left="5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568"/>
        </w:tabs>
        <w:ind w:left="5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568"/>
        </w:tabs>
        <w:ind w:left="6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35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5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5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5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75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35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95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55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15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119"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17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200" w:line="276" w:lineRule="auto"/>
      <w:ind w:left="17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Hyperlink.2">
    <w:name w:val="Hyperlink.2"/>
    <w:basedOn w:val="None"/>
    <w:next w:val="Hyperlink.2"/>
    <w:rPr>
      <w:outline w:val="0"/>
      <w:color w:val="0000ff"/>
      <w:sz w:val="22"/>
      <w:szCs w:val="22"/>
      <w:u w:val="single" w:color="0000ff"/>
      <w14:textFill>
        <w14:solidFill>
          <w14:srgbClr w14:val="0000FF"/>
        </w14:solidFill>
      </w14:textFill>
    </w:rPr>
  </w:style>
  <w:style w:type="numbering" w:styleId="Bullets">
    <w:name w:val="Bullets"/>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